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2CE636" w14:textId="3A961026" w:rsidR="00C45893" w:rsidRPr="000F4FB8" w:rsidRDefault="00D8466F" w:rsidP="00CD493E">
      <w:pPr>
        <w:spacing w:after="0" w:line="240" w:lineRule="auto"/>
        <w:rPr>
          <w:rFonts w:ascii="Stag Sans Book" w:eastAsia="Times New Roman" w:hAnsi="Stag Sans Book" w:cs="Tahoma"/>
          <w:caps/>
          <w:spacing w:val="-5"/>
          <w:sz w:val="18"/>
          <w:szCs w:val="18"/>
          <w:lang w:val="en-US"/>
        </w:rPr>
      </w:pPr>
      <w:r w:rsidRPr="000F4FB8">
        <w:rPr>
          <w:rFonts w:ascii="Stag Sans Book" w:hAnsi="Stag Sans Book"/>
          <w:noProof/>
          <w:lang w:val="en-GB" w:eastAsia="en-GB"/>
        </w:rPr>
        <w:drawing>
          <wp:anchor distT="0" distB="0" distL="114300" distR="114300" simplePos="0" relativeHeight="251663872" behindDoc="0" locked="0" layoutInCell="1" allowOverlap="1" wp14:anchorId="4242D27D" wp14:editId="1891D044">
            <wp:simplePos x="0" y="0"/>
            <wp:positionH relativeFrom="margin">
              <wp:align>right</wp:align>
            </wp:positionH>
            <wp:positionV relativeFrom="paragraph">
              <wp:posOffset>10795</wp:posOffset>
            </wp:positionV>
            <wp:extent cx="1271270" cy="806450"/>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dia\Documents\Logos\CardronaParks\Cardrona Parks logo black.jp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271270" cy="80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4FB8">
        <w:rPr>
          <w:rFonts w:ascii="Stag Sans Book" w:eastAsia="Times New Roman" w:hAnsi="Stag Sans Book" w:cs="Tahoma"/>
          <w:caps/>
          <w:noProof/>
          <w:sz w:val="18"/>
          <w:szCs w:val="18"/>
          <w:lang w:val="en-GB" w:eastAsia="en-GB"/>
        </w:rPr>
        <w:drawing>
          <wp:inline distT="0" distB="0" distL="0" distR="0" wp14:anchorId="2CEF85CA" wp14:editId="7BEC5BFD">
            <wp:extent cx="2097316" cy="836140"/>
            <wp:effectExtent l="0" t="0" r="0" b="2540"/>
            <wp:docPr id="2" name="Picture 2" descr="C:\Users\Charlotte.Rodgers\Dropbox (Real Journeys)\Brand\Cardrona white in Red B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lotte.Rodgers\Dropbox (Real Journeys)\Brand\Cardrona white in Red Block.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03317" cy="838532"/>
                    </a:xfrm>
                    <a:prstGeom prst="rect">
                      <a:avLst/>
                    </a:prstGeom>
                    <a:noFill/>
                    <a:ln>
                      <a:noFill/>
                    </a:ln>
                  </pic:spPr>
                </pic:pic>
              </a:graphicData>
            </a:graphic>
          </wp:inline>
        </w:drawing>
      </w:r>
      <w:r w:rsidRPr="000F4FB8">
        <w:rPr>
          <w:rFonts w:ascii="Stag Sans Book" w:eastAsia="Times New Roman" w:hAnsi="Stag Sans Book" w:cs="Tahoma"/>
          <w:caps/>
          <w:sz w:val="18"/>
          <w:szCs w:val="18"/>
          <w:lang w:val="en-US"/>
        </w:rPr>
        <w:t xml:space="preserve"> </w:t>
      </w:r>
      <w:r w:rsidR="00C45893" w:rsidRPr="000F4FB8">
        <w:rPr>
          <w:rFonts w:ascii="Stag Sans Book" w:eastAsia="Times New Roman" w:hAnsi="Stag Sans Book" w:cs="Tahoma"/>
          <w:caps/>
          <w:sz w:val="18"/>
          <w:szCs w:val="18"/>
          <w:lang w:val="en-US"/>
        </w:rPr>
        <w:t xml:space="preserve"> </w:t>
      </w:r>
    </w:p>
    <w:p w14:paraId="544CB72B" w14:textId="4FE09CEF" w:rsidR="003123FE" w:rsidRPr="000F4FB8" w:rsidRDefault="003123FE">
      <w:pPr>
        <w:rPr>
          <w:rFonts w:ascii="Stag Sans Book" w:hAnsi="Stag Sans Book"/>
        </w:rPr>
      </w:pPr>
    </w:p>
    <w:p w14:paraId="392B3BA7" w14:textId="5B604FED" w:rsidR="003C2AB2" w:rsidRPr="000F4FB8" w:rsidRDefault="000F4FB8">
      <w:pPr>
        <w:rPr>
          <w:rFonts w:ascii="Stag Sans Book" w:hAnsi="Stag Sans Book"/>
          <w:b/>
        </w:rPr>
      </w:pPr>
      <w:r>
        <w:rPr>
          <w:rFonts w:ascii="Stag Sans Book" w:hAnsi="Stag Sans Book"/>
          <w:b/>
          <w:noProof/>
          <w:lang w:val="en-GB" w:eastAsia="en-GB"/>
        </w:rPr>
        <mc:AlternateContent>
          <mc:Choice Requires="wps">
            <w:drawing>
              <wp:anchor distT="0" distB="0" distL="114300" distR="114300" simplePos="0" relativeHeight="251659776" behindDoc="0" locked="0" layoutInCell="1" allowOverlap="1" wp14:anchorId="18E7283E" wp14:editId="6B0C1FB8">
                <wp:simplePos x="0" y="0"/>
                <wp:positionH relativeFrom="column">
                  <wp:posOffset>0</wp:posOffset>
                </wp:positionH>
                <wp:positionV relativeFrom="paragraph">
                  <wp:posOffset>46990</wp:posOffset>
                </wp:positionV>
                <wp:extent cx="57721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57721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6CA079" id="Straight Connector 1"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0,3.7pt" to="454.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" strokecolor="black [3040]" strokeweight="1.5pt"/>
            </w:pict>
          </mc:Fallback>
        </mc:AlternateContent>
      </w:r>
    </w:p>
    <w:p w14:paraId="6CE4BE64" w14:textId="3C6DBA58" w:rsidR="003C2AB2" w:rsidRPr="000F4FB8" w:rsidRDefault="003C2AB2">
      <w:pPr>
        <w:rPr>
          <w:rFonts w:ascii="Stag Sans Book" w:hAnsi="Stag Sans Book"/>
        </w:rPr>
      </w:pPr>
      <w:r w:rsidRPr="000F4FB8">
        <w:rPr>
          <w:rFonts w:ascii="Stag Sans Book" w:hAnsi="Stag Sans Book"/>
        </w:rPr>
        <w:t>FOR IMMEDIATE RELEASE:</w:t>
      </w:r>
    </w:p>
    <w:p w14:paraId="1E68FAE4" w14:textId="0C2AFD78" w:rsidR="003C2AB2" w:rsidRPr="000F4FB8" w:rsidRDefault="003C2AB2" w:rsidP="003C2AB2">
      <w:pPr>
        <w:spacing w:line="240" w:lineRule="auto"/>
        <w:rPr>
          <w:rFonts w:ascii="Stag Sans Book" w:hAnsi="Stag Sans Book"/>
          <w:i/>
        </w:rPr>
      </w:pPr>
      <w:r w:rsidRPr="000F4FB8">
        <w:rPr>
          <w:rFonts w:ascii="Stag Sans Book" w:hAnsi="Stag Sans Book"/>
          <w:i/>
        </w:rPr>
        <w:t>Cardrona Alpine Resort</w:t>
      </w:r>
    </w:p>
    <w:p w14:paraId="5892A0AD" w14:textId="10C15BD3" w:rsidR="003C2AB2" w:rsidRPr="000F4FB8" w:rsidRDefault="003C2AB2" w:rsidP="003C2AB2">
      <w:pPr>
        <w:spacing w:line="240" w:lineRule="auto"/>
        <w:rPr>
          <w:rFonts w:ascii="Stag Sans Book" w:hAnsi="Stag Sans Book"/>
          <w:i/>
        </w:rPr>
      </w:pPr>
      <w:r w:rsidRPr="000F4FB8">
        <w:rPr>
          <w:rFonts w:ascii="Stag Sans Book" w:hAnsi="Stag Sans Book"/>
          <w:i/>
        </w:rPr>
        <w:t>Wanaka, NZ</w:t>
      </w:r>
    </w:p>
    <w:p w14:paraId="2DF20800" w14:textId="3CBB90A5" w:rsidR="00AA06E7" w:rsidRPr="000F4FB8" w:rsidRDefault="007A56A9" w:rsidP="003C2AB2">
      <w:pPr>
        <w:spacing w:line="240" w:lineRule="auto"/>
        <w:rPr>
          <w:rFonts w:ascii="Stag Sans Book" w:hAnsi="Stag Sans Book"/>
          <w:i/>
        </w:rPr>
      </w:pPr>
      <w:r>
        <w:rPr>
          <w:rFonts w:ascii="Stag Sans Book" w:hAnsi="Stag Sans Book"/>
          <w:i/>
        </w:rPr>
        <w:t>July</w:t>
      </w:r>
      <w:r w:rsidR="0082694D">
        <w:rPr>
          <w:rFonts w:ascii="Stag Sans Book" w:hAnsi="Stag Sans Book"/>
          <w:i/>
        </w:rPr>
        <w:t xml:space="preserve"> 12,</w:t>
      </w:r>
      <w:r>
        <w:rPr>
          <w:rFonts w:ascii="Stag Sans Book" w:hAnsi="Stag Sans Book"/>
          <w:i/>
        </w:rPr>
        <w:t xml:space="preserve"> 2018</w:t>
      </w:r>
    </w:p>
    <w:p w14:paraId="0AD268EC" w14:textId="77777777" w:rsidR="003C2AB2" w:rsidRPr="000F4FB8" w:rsidRDefault="003C2AB2" w:rsidP="003C2AB2">
      <w:pPr>
        <w:spacing w:line="240" w:lineRule="auto"/>
        <w:rPr>
          <w:rFonts w:ascii="Stag Sans Book" w:hAnsi="Stag Sans Book"/>
          <w:i/>
        </w:rPr>
      </w:pPr>
    </w:p>
    <w:p w14:paraId="3929C0F1" w14:textId="78F2FBDB" w:rsidR="00B34824" w:rsidRDefault="00833ECB" w:rsidP="000F4FB8">
      <w:pPr>
        <w:pStyle w:val="Heading2"/>
        <w:rPr>
          <w:rFonts w:ascii="Stag Sans Book" w:hAnsi="Stag Sans Book"/>
          <w:color w:val="D71920"/>
        </w:rPr>
      </w:pPr>
      <w:r>
        <w:rPr>
          <w:rFonts w:ascii="Stag Sans Book" w:hAnsi="Stag Sans Book"/>
          <w:color w:val="D71920"/>
        </w:rPr>
        <w:t>N</w:t>
      </w:r>
      <w:bookmarkStart w:id="0" w:name="_GoBack"/>
      <w:bookmarkEnd w:id="0"/>
      <w:r>
        <w:rPr>
          <w:rFonts w:ascii="Stag Sans Book" w:hAnsi="Stag Sans Book"/>
          <w:color w:val="D71920"/>
        </w:rPr>
        <w:t>EW ZEALAND’S LARGEST ALPINE RESORT TO BE DEVELOPED BETWEEN QUEENSTOWN &amp; WANAKA</w:t>
      </w:r>
    </w:p>
    <w:p w14:paraId="342D6E0A" w14:textId="77777777" w:rsidR="005F4BE2" w:rsidRPr="005F4BE2" w:rsidRDefault="005F4BE2" w:rsidP="005F4BE2"/>
    <w:p w14:paraId="450FCA86" w14:textId="72417CB5" w:rsidR="003C2AB2" w:rsidRPr="00FF6BD5" w:rsidRDefault="00833ECB" w:rsidP="003C2AB2">
      <w:pPr>
        <w:spacing w:line="360" w:lineRule="auto"/>
        <w:rPr>
          <w:rFonts w:ascii="Stag Sans Book" w:hAnsi="Stag Sans Book"/>
        </w:rPr>
      </w:pPr>
      <w:r w:rsidRPr="00FF6BD5">
        <w:rPr>
          <w:rFonts w:ascii="Stag Sans Book" w:hAnsi="Stag Sans Book"/>
        </w:rPr>
        <w:t xml:space="preserve">A new partnership between Cardrona Alpine Resort and Queenstown </w:t>
      </w:r>
      <w:r w:rsidR="00B8527F" w:rsidRPr="00FF6BD5">
        <w:rPr>
          <w:rFonts w:ascii="Stag Sans Book" w:hAnsi="Stag Sans Book"/>
        </w:rPr>
        <w:t>businessman</w:t>
      </w:r>
      <w:r w:rsidRPr="00FF6BD5">
        <w:rPr>
          <w:rFonts w:ascii="Stag Sans Book" w:hAnsi="Stag Sans Book"/>
        </w:rPr>
        <w:t xml:space="preserve"> John Darby will lead to the development of New Zealand’s largest alpine resort, incorporating Cardrona and </w:t>
      </w:r>
      <w:r w:rsidR="00B8527F" w:rsidRPr="00FF6BD5">
        <w:rPr>
          <w:rFonts w:ascii="Stag Sans Book" w:hAnsi="Stag Sans Book"/>
        </w:rPr>
        <w:t>a</w:t>
      </w:r>
      <w:r w:rsidRPr="00FF6BD5">
        <w:rPr>
          <w:rFonts w:ascii="Stag Sans Book" w:hAnsi="Stag Sans Book"/>
        </w:rPr>
        <w:t xml:space="preserve"> </w:t>
      </w:r>
      <w:r w:rsidR="00B8527F" w:rsidRPr="00FF6BD5">
        <w:rPr>
          <w:rFonts w:ascii="Stag Sans Book" w:hAnsi="Stag Sans Book"/>
        </w:rPr>
        <w:t xml:space="preserve">new </w:t>
      </w:r>
      <w:r w:rsidRPr="00FF6BD5">
        <w:rPr>
          <w:rFonts w:ascii="Stag Sans Book" w:hAnsi="Stag Sans Book"/>
        </w:rPr>
        <w:t xml:space="preserve">Soho </w:t>
      </w:r>
      <w:r w:rsidR="00B8527F" w:rsidRPr="00FF6BD5">
        <w:rPr>
          <w:rFonts w:ascii="Stag Sans Book" w:hAnsi="Stag Sans Book"/>
        </w:rPr>
        <w:t xml:space="preserve">Basin </w:t>
      </w:r>
      <w:r w:rsidRPr="00FF6BD5">
        <w:rPr>
          <w:rFonts w:ascii="Stag Sans Book" w:hAnsi="Stag Sans Book"/>
        </w:rPr>
        <w:t>Ski Area.</w:t>
      </w:r>
    </w:p>
    <w:p w14:paraId="5F4F917D" w14:textId="4B30E732" w:rsidR="00F2649C" w:rsidRPr="00FF6BD5" w:rsidRDefault="00F2649C" w:rsidP="003C2AB2">
      <w:pPr>
        <w:spacing w:line="360" w:lineRule="auto"/>
        <w:rPr>
          <w:rFonts w:ascii="Stag Sans Book" w:hAnsi="Stag Sans Book"/>
        </w:rPr>
      </w:pPr>
      <w:r w:rsidRPr="00FF6BD5">
        <w:rPr>
          <w:rFonts w:ascii="Stag Sans Book" w:hAnsi="Stag Sans Book"/>
        </w:rPr>
        <w:t xml:space="preserve">Soho Basin </w:t>
      </w:r>
      <w:r w:rsidR="00D13F1E" w:rsidRPr="00FF6BD5">
        <w:rPr>
          <w:rFonts w:ascii="Stag Sans Book" w:hAnsi="Stag Sans Book"/>
        </w:rPr>
        <w:t xml:space="preserve">faces Queenstown and </w:t>
      </w:r>
      <w:r w:rsidR="00B8527F" w:rsidRPr="00FF6BD5">
        <w:rPr>
          <w:rFonts w:ascii="Stag Sans Book" w:hAnsi="Stag Sans Book"/>
        </w:rPr>
        <w:t>co</w:t>
      </w:r>
      <w:r w:rsidR="0082694D">
        <w:rPr>
          <w:rFonts w:ascii="Stag Sans Book" w:hAnsi="Stag Sans Book"/>
        </w:rPr>
        <w:t>vers all the southern and south-</w:t>
      </w:r>
      <w:r w:rsidR="00B8527F" w:rsidRPr="00FF6BD5">
        <w:rPr>
          <w:rFonts w:ascii="Stag Sans Book" w:hAnsi="Stag Sans Book"/>
        </w:rPr>
        <w:t xml:space="preserve">west faces of Mt </w:t>
      </w:r>
      <w:proofErr w:type="spellStart"/>
      <w:r w:rsidR="00B8527F" w:rsidRPr="00FF6BD5">
        <w:rPr>
          <w:rFonts w:ascii="Stag Sans Book" w:hAnsi="Stag Sans Book"/>
        </w:rPr>
        <w:t>Cardrona</w:t>
      </w:r>
      <w:proofErr w:type="spellEnd"/>
      <w:r w:rsidR="009417EC" w:rsidRPr="00FF6BD5">
        <w:rPr>
          <w:rFonts w:ascii="Stag Sans Book" w:hAnsi="Stag Sans Book"/>
        </w:rPr>
        <w:t>,</w:t>
      </w:r>
      <w:r w:rsidR="00D13F1E" w:rsidRPr="00FF6BD5">
        <w:rPr>
          <w:rFonts w:ascii="Stag Sans Book" w:hAnsi="Stag Sans Book"/>
        </w:rPr>
        <w:t xml:space="preserve"> and</w:t>
      </w:r>
      <w:r w:rsidR="00B8527F" w:rsidRPr="00FF6BD5">
        <w:rPr>
          <w:rFonts w:ascii="Stag Sans Book" w:hAnsi="Stag Sans Book"/>
        </w:rPr>
        <w:t xml:space="preserve"> </w:t>
      </w:r>
      <w:r w:rsidR="00FF6BD5" w:rsidRPr="00FF6BD5">
        <w:rPr>
          <w:rFonts w:ascii="Stag Sans Book" w:hAnsi="Stag Sans Book"/>
        </w:rPr>
        <w:t>includes the</w:t>
      </w:r>
      <w:r w:rsidRPr="00FF6BD5">
        <w:rPr>
          <w:rFonts w:ascii="Stag Sans Book" w:hAnsi="Stag Sans Book"/>
        </w:rPr>
        <w:t xml:space="preserve"> </w:t>
      </w:r>
      <w:r w:rsidR="00D13F1E" w:rsidRPr="00FF6BD5">
        <w:rPr>
          <w:rFonts w:ascii="Stag Sans Book" w:hAnsi="Stag Sans Book"/>
        </w:rPr>
        <w:t xml:space="preserve">two </w:t>
      </w:r>
      <w:r w:rsidR="00B8527F" w:rsidRPr="00FF6BD5">
        <w:rPr>
          <w:rFonts w:ascii="Stag Sans Book" w:hAnsi="Stag Sans Book"/>
        </w:rPr>
        <w:t>Willow Basin</w:t>
      </w:r>
      <w:r w:rsidR="00D13F1E" w:rsidRPr="00FF6BD5">
        <w:rPr>
          <w:rFonts w:ascii="Stag Sans Book" w:hAnsi="Stag Sans Book"/>
        </w:rPr>
        <w:t xml:space="preserve">s that directly adjoins </w:t>
      </w:r>
      <w:proofErr w:type="spellStart"/>
      <w:r w:rsidR="00D13F1E" w:rsidRPr="00FF6BD5">
        <w:rPr>
          <w:rFonts w:ascii="Stag Sans Book" w:hAnsi="Stag Sans Book"/>
        </w:rPr>
        <w:t>Cardrona</w:t>
      </w:r>
      <w:proofErr w:type="spellEnd"/>
      <w:r w:rsidR="00D13F1E" w:rsidRPr="00FF6BD5">
        <w:rPr>
          <w:rFonts w:ascii="Stag Sans Book" w:hAnsi="Stag Sans Book"/>
        </w:rPr>
        <w:t xml:space="preserve"> </w:t>
      </w:r>
      <w:r w:rsidR="0082694D">
        <w:rPr>
          <w:rFonts w:ascii="Stag Sans Book" w:hAnsi="Stag Sans Book"/>
        </w:rPr>
        <w:t>Alpine Resort’s</w:t>
      </w:r>
      <w:r w:rsidR="00D13F1E" w:rsidRPr="00FF6BD5">
        <w:rPr>
          <w:rFonts w:ascii="Stag Sans Book" w:hAnsi="Stag Sans Book"/>
        </w:rPr>
        <w:t xml:space="preserve"> southern boundary. </w:t>
      </w:r>
      <w:r w:rsidR="0082694D">
        <w:rPr>
          <w:rFonts w:ascii="Stag Sans Book" w:hAnsi="Stag Sans Book"/>
        </w:rPr>
        <w:t>Soho Basin</w:t>
      </w:r>
      <w:r w:rsidR="00D13F1E" w:rsidRPr="00FF6BD5">
        <w:rPr>
          <w:rFonts w:ascii="Stag Sans Book" w:hAnsi="Stag Sans Book"/>
        </w:rPr>
        <w:t xml:space="preserve"> will add an </w:t>
      </w:r>
      <w:r w:rsidR="00FF6BD5" w:rsidRPr="00FF6BD5">
        <w:rPr>
          <w:rFonts w:ascii="Stag Sans Book" w:hAnsi="Stag Sans Book"/>
        </w:rPr>
        <w:t>additional 500</w:t>
      </w:r>
      <w:r w:rsidR="00D13F1E" w:rsidRPr="00FF6BD5">
        <w:rPr>
          <w:rFonts w:ascii="Stag Sans Book" w:hAnsi="Stag Sans Book"/>
        </w:rPr>
        <w:t xml:space="preserve">ha </w:t>
      </w:r>
      <w:r w:rsidR="009417EC" w:rsidRPr="00FF6BD5">
        <w:rPr>
          <w:rFonts w:ascii="Stag Sans Book" w:hAnsi="Stag Sans Book"/>
        </w:rPr>
        <w:t>of high altitude ski</w:t>
      </w:r>
      <w:r w:rsidR="0082694D">
        <w:rPr>
          <w:rFonts w:ascii="Stag Sans Book" w:hAnsi="Stag Sans Book"/>
        </w:rPr>
        <w:t>able</w:t>
      </w:r>
      <w:r w:rsidR="009417EC" w:rsidRPr="00FF6BD5">
        <w:rPr>
          <w:rFonts w:ascii="Stag Sans Book" w:hAnsi="Stag Sans Book"/>
        </w:rPr>
        <w:t xml:space="preserve"> terrain</w:t>
      </w:r>
      <w:r w:rsidR="0082694D">
        <w:rPr>
          <w:rFonts w:ascii="Stag Sans Book" w:hAnsi="Stag Sans Book"/>
        </w:rPr>
        <w:t>,</w:t>
      </w:r>
      <w:r w:rsidR="009417EC" w:rsidRPr="00FF6BD5">
        <w:rPr>
          <w:rFonts w:ascii="Stag Sans Book" w:hAnsi="Stag Sans Book"/>
        </w:rPr>
        <w:t xml:space="preserve"> </w:t>
      </w:r>
      <w:r w:rsidR="00D13F1E" w:rsidRPr="00FF6BD5">
        <w:rPr>
          <w:rFonts w:ascii="Stag Sans Book" w:hAnsi="Stag Sans Book"/>
        </w:rPr>
        <w:t xml:space="preserve">offering up to 500 vertical metres </w:t>
      </w:r>
      <w:r w:rsidR="009417EC" w:rsidRPr="00FF6BD5">
        <w:rPr>
          <w:rFonts w:ascii="Stag Sans Book" w:hAnsi="Stag Sans Book"/>
        </w:rPr>
        <w:t>of skiing</w:t>
      </w:r>
      <w:r w:rsidR="00D13F1E" w:rsidRPr="00FF6BD5">
        <w:rPr>
          <w:rFonts w:ascii="Stag Sans Book" w:hAnsi="Stag Sans Book"/>
        </w:rPr>
        <w:t>.</w:t>
      </w:r>
      <w:r w:rsidR="00A76A58" w:rsidRPr="00FF6BD5">
        <w:rPr>
          <w:rFonts w:ascii="Stag Sans Book" w:hAnsi="Stag Sans Book"/>
        </w:rPr>
        <w:t xml:space="preserve"> </w:t>
      </w:r>
    </w:p>
    <w:p w14:paraId="5CFAA1FF" w14:textId="381A2D7B" w:rsidR="00833ECB" w:rsidRDefault="00833ECB" w:rsidP="003C2AB2">
      <w:pPr>
        <w:spacing w:line="360" w:lineRule="auto"/>
        <w:rPr>
          <w:rFonts w:ascii="Stag Sans Book" w:hAnsi="Stag Sans Book"/>
        </w:rPr>
      </w:pPr>
      <w:r>
        <w:rPr>
          <w:rFonts w:ascii="Stag Sans Book" w:hAnsi="Stag Sans Book"/>
        </w:rPr>
        <w:t xml:space="preserve">The Real Journeys Group, owner of Cardrona Alpine Resort, </w:t>
      </w:r>
      <w:r w:rsidR="00F2649C">
        <w:rPr>
          <w:rFonts w:ascii="Stag Sans Book" w:hAnsi="Stag Sans Book"/>
        </w:rPr>
        <w:t>has committed to continue its investment programme into Cardrona. Development of the larger, integrated Cardrona-Soho Ski Area will be in accordance with the agreed masterplan for the combined ski areas.</w:t>
      </w:r>
    </w:p>
    <w:p w14:paraId="45A8FE38" w14:textId="125CE234" w:rsidR="00F2649C" w:rsidRDefault="00F2649C" w:rsidP="003C2AB2">
      <w:pPr>
        <w:spacing w:line="360" w:lineRule="auto"/>
        <w:rPr>
          <w:rFonts w:ascii="Stag Sans Book" w:hAnsi="Stag Sans Book"/>
        </w:rPr>
      </w:pPr>
      <w:r w:rsidRPr="00F2649C">
        <w:rPr>
          <w:rFonts w:ascii="Stag Sans Book" w:hAnsi="Stag Sans Book"/>
        </w:rPr>
        <w:t xml:space="preserve">“This has been something we’ve been looking at for some time and we’re both extremely pleased that we can work together to build a world class ski area with integrated </w:t>
      </w:r>
      <w:r w:rsidR="009417EC">
        <w:rPr>
          <w:rFonts w:ascii="Stag Sans Book" w:hAnsi="Stag Sans Book"/>
        </w:rPr>
        <w:t xml:space="preserve">facilities and </w:t>
      </w:r>
      <w:r w:rsidR="00960C3E">
        <w:rPr>
          <w:rFonts w:ascii="Stag Sans Book" w:hAnsi="Stag Sans Book"/>
        </w:rPr>
        <w:t xml:space="preserve">amenities </w:t>
      </w:r>
      <w:r w:rsidR="00960C3E" w:rsidRPr="00F2649C">
        <w:rPr>
          <w:rFonts w:ascii="Stag Sans Book" w:hAnsi="Stag Sans Book"/>
        </w:rPr>
        <w:t>that</w:t>
      </w:r>
      <w:r w:rsidRPr="00F2649C">
        <w:rPr>
          <w:rFonts w:ascii="Stag Sans Book" w:hAnsi="Stag Sans Book"/>
        </w:rPr>
        <w:t xml:space="preserve"> will be </w:t>
      </w:r>
      <w:r w:rsidR="009417EC">
        <w:rPr>
          <w:rFonts w:ascii="Stag Sans Book" w:hAnsi="Stag Sans Book"/>
        </w:rPr>
        <w:t xml:space="preserve">both </w:t>
      </w:r>
      <w:r w:rsidRPr="00F2649C">
        <w:rPr>
          <w:rFonts w:ascii="Stag Sans Book" w:hAnsi="Stag Sans Book"/>
        </w:rPr>
        <w:t>New Zealand’s largest mountain resort</w:t>
      </w:r>
      <w:r w:rsidR="0082694D">
        <w:rPr>
          <w:rFonts w:ascii="Stag Sans Book" w:hAnsi="Stag Sans Book"/>
        </w:rPr>
        <w:t xml:space="preserve"> and a truly world-</w:t>
      </w:r>
      <w:r w:rsidR="009417EC">
        <w:rPr>
          <w:rFonts w:ascii="Stag Sans Book" w:hAnsi="Stag Sans Book"/>
        </w:rPr>
        <w:t>class ski destination</w:t>
      </w:r>
      <w:r w:rsidRPr="00F2649C">
        <w:rPr>
          <w:rFonts w:ascii="Stag Sans Book" w:hAnsi="Stag Sans Book"/>
        </w:rPr>
        <w:t>,” says Real Journeys Group Chief Executive Richard Lauder.</w:t>
      </w:r>
    </w:p>
    <w:p w14:paraId="422CE443" w14:textId="4D22298D" w:rsidR="00F2649C" w:rsidRDefault="00F2649C" w:rsidP="003C2AB2">
      <w:pPr>
        <w:spacing w:line="360" w:lineRule="auto"/>
        <w:rPr>
          <w:rFonts w:ascii="Stag Sans Book" w:hAnsi="Stag Sans Book"/>
        </w:rPr>
      </w:pPr>
      <w:r>
        <w:rPr>
          <w:rFonts w:ascii="Stag Sans Book" w:hAnsi="Stag Sans Book"/>
        </w:rPr>
        <w:t>This partnership will see Cardrona more than dou</w:t>
      </w:r>
      <w:r w:rsidR="0082694D">
        <w:rPr>
          <w:rFonts w:ascii="Stag Sans Book" w:hAnsi="Stag Sans Book"/>
        </w:rPr>
        <w:t>ble in size to over 900ha</w:t>
      </w:r>
      <w:r>
        <w:rPr>
          <w:rFonts w:ascii="Stag Sans Book" w:hAnsi="Stag Sans Book"/>
        </w:rPr>
        <w:t xml:space="preserve"> of skiable terrain. Access to the Soho Ski Area will be from the top of the recently installed McDougall’s Chondola, with facility development at the top of the mountain to support this.</w:t>
      </w:r>
    </w:p>
    <w:p w14:paraId="1EACAF75" w14:textId="1D6D3539" w:rsidR="0082694D" w:rsidRDefault="007E2A61" w:rsidP="003C2AB2">
      <w:pPr>
        <w:spacing w:line="360" w:lineRule="auto"/>
        <w:rPr>
          <w:rFonts w:ascii="Stag Sans Book" w:hAnsi="Stag Sans Book"/>
        </w:rPr>
      </w:pPr>
      <w:r w:rsidRPr="00A8714B">
        <w:rPr>
          <w:rFonts w:ascii="Stag Sans Book" w:hAnsi="Stag Sans Book"/>
        </w:rPr>
        <w:t xml:space="preserve">Soho Basin, as part of Glencoe Station, was first acquired by Darby </w:t>
      </w:r>
      <w:r w:rsidR="00FF6BD5" w:rsidRPr="00A8714B">
        <w:rPr>
          <w:rFonts w:ascii="Stag Sans Book" w:hAnsi="Stag Sans Book"/>
        </w:rPr>
        <w:t xml:space="preserve">over a decade </w:t>
      </w:r>
      <w:r w:rsidRPr="00A8714B">
        <w:rPr>
          <w:rFonts w:ascii="Stag Sans Book" w:hAnsi="Stag Sans Book"/>
        </w:rPr>
        <w:t>ago</w:t>
      </w:r>
      <w:r w:rsidR="0082694D">
        <w:rPr>
          <w:rFonts w:ascii="Stag Sans Book" w:hAnsi="Stag Sans Book"/>
        </w:rPr>
        <w:t xml:space="preserve">. </w:t>
      </w:r>
    </w:p>
    <w:p w14:paraId="019F9404" w14:textId="77777777" w:rsidR="0082694D" w:rsidRDefault="0082694D" w:rsidP="003C2AB2">
      <w:pPr>
        <w:spacing w:line="360" w:lineRule="auto"/>
        <w:rPr>
          <w:rFonts w:ascii="Stag Sans Book" w:hAnsi="Stag Sans Book"/>
        </w:rPr>
      </w:pPr>
    </w:p>
    <w:p w14:paraId="60C26A19" w14:textId="77777777" w:rsidR="0082694D" w:rsidRDefault="0082694D" w:rsidP="0082694D">
      <w:pPr>
        <w:jc w:val="center"/>
        <w:rPr>
          <w:rFonts w:ascii="Stag Sans Book" w:hAnsi="Stag Sans Book"/>
          <w:b/>
        </w:rPr>
      </w:pPr>
      <w:r w:rsidRPr="000F4FB8">
        <w:rPr>
          <w:rFonts w:ascii="Stag Sans Book" w:hAnsi="Stag Sans Book"/>
          <w:b/>
        </w:rPr>
        <w:t>MORE</w:t>
      </w:r>
    </w:p>
    <w:p w14:paraId="53AAF694" w14:textId="77777777" w:rsidR="0082694D" w:rsidRDefault="0082694D" w:rsidP="003C2AB2">
      <w:pPr>
        <w:spacing w:line="360" w:lineRule="auto"/>
        <w:rPr>
          <w:rFonts w:ascii="Stag Sans Book" w:hAnsi="Stag Sans Book"/>
        </w:rPr>
      </w:pPr>
    </w:p>
    <w:p w14:paraId="102A8AE5" w14:textId="77777777" w:rsidR="0082694D" w:rsidRDefault="009417EC" w:rsidP="003C2AB2">
      <w:pPr>
        <w:spacing w:line="360" w:lineRule="auto"/>
        <w:rPr>
          <w:rFonts w:ascii="Stag Sans Book" w:hAnsi="Stag Sans Book"/>
        </w:rPr>
      </w:pPr>
      <w:r w:rsidRPr="00FF6BD5">
        <w:rPr>
          <w:rFonts w:ascii="Stag Sans Book" w:hAnsi="Stag Sans Book"/>
        </w:rPr>
        <w:lastRenderedPageBreak/>
        <w:t>“</w:t>
      </w:r>
      <w:r w:rsidR="009B222F" w:rsidRPr="00FF6BD5">
        <w:rPr>
          <w:rFonts w:ascii="Stag Sans Book" w:hAnsi="Stag Sans Book"/>
        </w:rPr>
        <w:t>The diversity of the slopes in the Soho Basin make it an exceptional ski area</w:t>
      </w:r>
      <w:r w:rsidRPr="00FF6BD5">
        <w:rPr>
          <w:rFonts w:ascii="Stag Sans Book" w:hAnsi="Stag Sans Book"/>
        </w:rPr>
        <w:t xml:space="preserve"> for all levels of skiers.</w:t>
      </w:r>
      <w:r w:rsidR="009B222F" w:rsidRPr="00FF6BD5">
        <w:rPr>
          <w:rFonts w:ascii="Stag Sans Book" w:hAnsi="Stag Sans Book"/>
        </w:rPr>
        <w:t xml:space="preserve"> </w:t>
      </w:r>
      <w:r w:rsidRPr="00FF6BD5">
        <w:rPr>
          <w:rFonts w:ascii="Stag Sans Book" w:hAnsi="Stag Sans Book"/>
        </w:rPr>
        <w:t>I</w:t>
      </w:r>
      <w:r w:rsidR="009B222F" w:rsidRPr="00FF6BD5">
        <w:rPr>
          <w:rFonts w:ascii="Stag Sans Book" w:hAnsi="Stag Sans Book"/>
        </w:rPr>
        <w:t xml:space="preserve">ts </w:t>
      </w:r>
      <w:r w:rsidRPr="00FF6BD5">
        <w:rPr>
          <w:rFonts w:ascii="Stag Sans Book" w:hAnsi="Stag Sans Book"/>
        </w:rPr>
        <w:t>high altitude</w:t>
      </w:r>
      <w:r w:rsidR="0082694D">
        <w:rPr>
          <w:rFonts w:ascii="Stag Sans Book" w:hAnsi="Stag Sans Book"/>
        </w:rPr>
        <w:t>,</w:t>
      </w:r>
      <w:r w:rsidRPr="00FF6BD5">
        <w:rPr>
          <w:rFonts w:ascii="Stag Sans Book" w:hAnsi="Stag Sans Book"/>
        </w:rPr>
        <w:t xml:space="preserve"> </w:t>
      </w:r>
      <w:r w:rsidR="009B222F" w:rsidRPr="00FF6BD5">
        <w:rPr>
          <w:rFonts w:ascii="Stag Sans Book" w:hAnsi="Stag Sans Book"/>
        </w:rPr>
        <w:t xml:space="preserve">southerly-facing aspect means it </w:t>
      </w:r>
      <w:r w:rsidRPr="00FF6BD5">
        <w:rPr>
          <w:rFonts w:ascii="Stag Sans Book" w:hAnsi="Stag Sans Book"/>
        </w:rPr>
        <w:t xml:space="preserve">receives and retains a good cover of early snow. </w:t>
      </w:r>
      <w:r w:rsidR="009B222F" w:rsidRPr="00FF6BD5">
        <w:rPr>
          <w:rFonts w:ascii="Stag Sans Book" w:hAnsi="Stag Sans Book"/>
        </w:rPr>
        <w:t xml:space="preserve">Soho’s </w:t>
      </w:r>
      <w:r w:rsidRPr="00FF6BD5">
        <w:rPr>
          <w:rFonts w:ascii="Stag Sans Book" w:hAnsi="Stag Sans Book"/>
        </w:rPr>
        <w:t xml:space="preserve">offers </w:t>
      </w:r>
      <w:r w:rsidR="009B222F" w:rsidRPr="00FF6BD5">
        <w:rPr>
          <w:rFonts w:ascii="Stag Sans Book" w:hAnsi="Stag Sans Book"/>
        </w:rPr>
        <w:t xml:space="preserve">spectacular views </w:t>
      </w:r>
      <w:r w:rsidRPr="00FF6BD5">
        <w:rPr>
          <w:rFonts w:ascii="Stag Sans Book" w:hAnsi="Stag Sans Book"/>
        </w:rPr>
        <w:t xml:space="preserve">out </w:t>
      </w:r>
      <w:r w:rsidR="009B222F" w:rsidRPr="00FF6BD5">
        <w:rPr>
          <w:rFonts w:ascii="Stag Sans Book" w:hAnsi="Stag Sans Book"/>
        </w:rPr>
        <w:t>over Queenstown, the Wakatipu Basin, and across the Main Divide</w:t>
      </w:r>
      <w:r w:rsidR="0082694D">
        <w:rPr>
          <w:rFonts w:ascii="Stag Sans Book" w:hAnsi="Stag Sans Book"/>
        </w:rPr>
        <w:t>,” says Mr Darby.</w:t>
      </w:r>
      <w:r w:rsidRPr="00FF6BD5">
        <w:rPr>
          <w:rFonts w:ascii="Stag Sans Book" w:hAnsi="Stag Sans Book"/>
        </w:rPr>
        <w:t xml:space="preserve"> </w:t>
      </w:r>
    </w:p>
    <w:p w14:paraId="15497B24" w14:textId="77777777" w:rsidR="009B222F" w:rsidRPr="00FF6BD5" w:rsidRDefault="0082694D" w:rsidP="003C2AB2">
      <w:pPr>
        <w:spacing w:line="360" w:lineRule="auto"/>
        <w:rPr>
          <w:rFonts w:ascii="Stag Sans Book" w:hAnsi="Stag Sans Book"/>
        </w:rPr>
      </w:pPr>
      <w:r>
        <w:rPr>
          <w:rFonts w:ascii="Stag Sans Book" w:hAnsi="Stag Sans Book"/>
        </w:rPr>
        <w:t>“</w:t>
      </w:r>
      <w:r w:rsidR="009417EC" w:rsidRPr="00FF6BD5">
        <w:rPr>
          <w:rFonts w:ascii="Stag Sans Book" w:hAnsi="Stag Sans Book"/>
        </w:rPr>
        <w:t xml:space="preserve">I’ve </w:t>
      </w:r>
      <w:r w:rsidR="00FF6BD5" w:rsidRPr="00FF6BD5">
        <w:rPr>
          <w:rFonts w:ascii="Stag Sans Book" w:hAnsi="Stag Sans Book"/>
        </w:rPr>
        <w:t>skied Soho</w:t>
      </w:r>
      <w:r w:rsidR="009417EC" w:rsidRPr="00FF6BD5">
        <w:rPr>
          <w:rFonts w:ascii="Stag Sans Book" w:hAnsi="Stag Sans Book"/>
        </w:rPr>
        <w:t xml:space="preserve"> </w:t>
      </w:r>
      <w:r w:rsidR="00FF6BD5" w:rsidRPr="00FF6BD5">
        <w:rPr>
          <w:rFonts w:ascii="Stag Sans Book" w:hAnsi="Stag Sans Book"/>
        </w:rPr>
        <w:t>Basin with</w:t>
      </w:r>
      <w:r w:rsidR="00183074" w:rsidRPr="00FF6BD5">
        <w:rPr>
          <w:rFonts w:ascii="Stag Sans Book" w:hAnsi="Stag Sans Book"/>
        </w:rPr>
        <w:t xml:space="preserve"> friends and family </w:t>
      </w:r>
      <w:r w:rsidR="009417EC" w:rsidRPr="00FF6BD5">
        <w:rPr>
          <w:rFonts w:ascii="Stag Sans Book" w:hAnsi="Stag Sans Book"/>
        </w:rPr>
        <w:t xml:space="preserve">for </w:t>
      </w:r>
      <w:r w:rsidR="00183074" w:rsidRPr="00FF6BD5">
        <w:rPr>
          <w:rFonts w:ascii="Stag Sans Book" w:hAnsi="Stag Sans Book"/>
        </w:rPr>
        <w:t xml:space="preserve">now well over </w:t>
      </w:r>
      <w:r w:rsidR="00960C3E" w:rsidRPr="00FF6BD5">
        <w:rPr>
          <w:rFonts w:ascii="Stag Sans Book" w:hAnsi="Stag Sans Book"/>
        </w:rPr>
        <w:t>20 fabulous</w:t>
      </w:r>
      <w:r w:rsidR="00183074" w:rsidRPr="00FF6BD5">
        <w:rPr>
          <w:rFonts w:ascii="Stag Sans Book" w:hAnsi="Stag Sans Book"/>
        </w:rPr>
        <w:t xml:space="preserve"> winters seasons</w:t>
      </w:r>
      <w:r w:rsidR="00FF6BD5" w:rsidRPr="00FF6BD5">
        <w:rPr>
          <w:rFonts w:ascii="Stag Sans Book" w:hAnsi="Stag Sans Book"/>
        </w:rPr>
        <w:t>. With Cardr</w:t>
      </w:r>
      <w:r w:rsidR="00960C3E">
        <w:rPr>
          <w:rFonts w:ascii="Stag Sans Book" w:hAnsi="Stag Sans Book"/>
        </w:rPr>
        <w:t>o</w:t>
      </w:r>
      <w:r w:rsidR="00FF6BD5" w:rsidRPr="00FF6BD5">
        <w:rPr>
          <w:rFonts w:ascii="Stag Sans Book" w:hAnsi="Stag Sans Book"/>
        </w:rPr>
        <w:t>na</w:t>
      </w:r>
      <w:r w:rsidR="009417EC" w:rsidRPr="00FF6BD5">
        <w:rPr>
          <w:rFonts w:ascii="Stag Sans Book" w:hAnsi="Stag Sans Book"/>
        </w:rPr>
        <w:t xml:space="preserve">, </w:t>
      </w:r>
      <w:r w:rsidR="00FF6BD5" w:rsidRPr="00FF6BD5">
        <w:rPr>
          <w:rFonts w:ascii="Stag Sans Book" w:hAnsi="Stag Sans Book"/>
        </w:rPr>
        <w:t>I’m now</w:t>
      </w:r>
      <w:r w:rsidR="00183074" w:rsidRPr="00FF6BD5">
        <w:rPr>
          <w:rFonts w:ascii="Stag Sans Book" w:hAnsi="Stag Sans Book"/>
        </w:rPr>
        <w:t xml:space="preserve"> </w:t>
      </w:r>
      <w:r w:rsidR="00A8714B" w:rsidRPr="00FF6BD5">
        <w:rPr>
          <w:rFonts w:ascii="Stag Sans Book" w:hAnsi="Stag Sans Book"/>
        </w:rPr>
        <w:t>looking forward</w:t>
      </w:r>
      <w:r w:rsidR="00183074" w:rsidRPr="00FF6BD5">
        <w:rPr>
          <w:rFonts w:ascii="Stag Sans Book" w:hAnsi="Stag Sans Book"/>
        </w:rPr>
        <w:t xml:space="preserve"> </w:t>
      </w:r>
      <w:r w:rsidR="00A8714B">
        <w:rPr>
          <w:rFonts w:ascii="Stag Sans Book" w:hAnsi="Stag Sans Book"/>
        </w:rPr>
        <w:t xml:space="preserve">to </w:t>
      </w:r>
      <w:proofErr w:type="gramStart"/>
      <w:r w:rsidR="00183074" w:rsidRPr="00FF6BD5">
        <w:rPr>
          <w:rFonts w:ascii="Stag Sans Book" w:hAnsi="Stag Sans Book"/>
        </w:rPr>
        <w:t>opening up</w:t>
      </w:r>
      <w:proofErr w:type="gramEnd"/>
      <w:r w:rsidR="00183074" w:rsidRPr="00FF6BD5">
        <w:rPr>
          <w:rFonts w:ascii="Stag Sans Book" w:hAnsi="Stag Sans Book"/>
        </w:rPr>
        <w:t xml:space="preserve"> th</w:t>
      </w:r>
      <w:r w:rsidR="00E94A2C" w:rsidRPr="00FF6BD5">
        <w:rPr>
          <w:rFonts w:ascii="Stag Sans Book" w:hAnsi="Stag Sans Book"/>
        </w:rPr>
        <w:t>is</w:t>
      </w:r>
      <w:r w:rsidR="00183074" w:rsidRPr="00FF6BD5">
        <w:rPr>
          <w:rFonts w:ascii="Stag Sans Book" w:hAnsi="Stag Sans Book"/>
        </w:rPr>
        <w:t xml:space="preserve"> </w:t>
      </w:r>
      <w:r w:rsidR="007E2A61">
        <w:rPr>
          <w:rFonts w:ascii="Stag Sans Book" w:hAnsi="Stag Sans Book"/>
        </w:rPr>
        <w:t xml:space="preserve">same </w:t>
      </w:r>
      <w:r w:rsidR="00183074" w:rsidRPr="00FF6BD5">
        <w:rPr>
          <w:rFonts w:ascii="Stag Sans Book" w:hAnsi="Stag Sans Book"/>
        </w:rPr>
        <w:t xml:space="preserve">opportunity to the public. It’s a very </w:t>
      </w:r>
      <w:r w:rsidR="00FF6BD5" w:rsidRPr="00FF6BD5">
        <w:rPr>
          <w:rFonts w:ascii="Stag Sans Book" w:hAnsi="Stag Sans Book"/>
        </w:rPr>
        <w:t>special place</w:t>
      </w:r>
      <w:r w:rsidR="00183074" w:rsidRPr="00FF6BD5">
        <w:rPr>
          <w:rFonts w:ascii="Stag Sans Book" w:hAnsi="Stag Sans Book"/>
        </w:rPr>
        <w:t xml:space="preserve"> and great care will be taken to preserve this wonderful alpine environment.”</w:t>
      </w:r>
    </w:p>
    <w:p w14:paraId="3668064F" w14:textId="6FF9479A" w:rsidR="00EE2864" w:rsidRDefault="009B222F" w:rsidP="003C2AB2">
      <w:pPr>
        <w:spacing w:line="360" w:lineRule="auto"/>
        <w:rPr>
          <w:rFonts w:ascii="Stag Sans Book" w:hAnsi="Stag Sans Book"/>
        </w:rPr>
      </w:pPr>
      <w:r>
        <w:rPr>
          <w:rFonts w:ascii="Stag Sans Book" w:hAnsi="Stag Sans Book"/>
        </w:rPr>
        <w:t xml:space="preserve">“To be a truly world-class alpine resort, you need to have extensive lift networks, multiple aspects and varying terrain – this new terrain and the developments that go with it will really make Cardrona </w:t>
      </w:r>
      <w:r w:rsidR="00EE2864">
        <w:rPr>
          <w:rFonts w:ascii="Stag Sans Book" w:hAnsi="Stag Sans Book"/>
        </w:rPr>
        <w:t xml:space="preserve">an extraordinary experience in Aotearoa,” says Cardrona General Manager, Bridget Legnavsky. </w:t>
      </w:r>
    </w:p>
    <w:p w14:paraId="75115DBC" w14:textId="3C737B60" w:rsidR="009B222F" w:rsidRDefault="00EE2864" w:rsidP="003C2AB2">
      <w:pPr>
        <w:spacing w:line="360" w:lineRule="auto"/>
        <w:rPr>
          <w:rFonts w:ascii="Stag Sans Book" w:hAnsi="Stag Sans Book"/>
        </w:rPr>
      </w:pPr>
      <w:r>
        <w:rPr>
          <w:rFonts w:ascii="Stag Sans Book" w:hAnsi="Stag Sans Book"/>
        </w:rPr>
        <w:t>“We’re thrilled at this opportunity to continue creating epic experiences for all our people now, and into the future.”</w:t>
      </w:r>
      <w:r w:rsidR="009B222F">
        <w:rPr>
          <w:rFonts w:ascii="Stag Sans Book" w:hAnsi="Stag Sans Book"/>
        </w:rPr>
        <w:t xml:space="preserve"> </w:t>
      </w:r>
    </w:p>
    <w:p w14:paraId="6480173A" w14:textId="3671CA67" w:rsidR="00EE2864" w:rsidRDefault="00EE2864" w:rsidP="003C2AB2">
      <w:pPr>
        <w:spacing w:line="360" w:lineRule="auto"/>
        <w:rPr>
          <w:rFonts w:ascii="Stag Sans Book" w:hAnsi="Stag Sans Book"/>
        </w:rPr>
      </w:pPr>
      <w:r>
        <w:rPr>
          <w:rFonts w:ascii="Stag Sans Book" w:hAnsi="Stag Sans Book"/>
        </w:rPr>
        <w:t xml:space="preserve">Cardrona is three years into a five-year development plan that has focused on preparing Cardrona for the Soho expansion by improving guest flow &amp; capacity. This has included installation of the McDougall’s Chondola to increase uplift, the refurbishment and repurposing of the Base Area buildings, and expanded carparking with a connecting shuttle service. </w:t>
      </w:r>
    </w:p>
    <w:p w14:paraId="466EB107" w14:textId="7CEFB38A" w:rsidR="00EE2864" w:rsidRDefault="00EE2864" w:rsidP="003C2AB2">
      <w:pPr>
        <w:spacing w:line="360" w:lineRule="auto"/>
        <w:rPr>
          <w:rFonts w:ascii="Stag Sans Book" w:hAnsi="Stag Sans Book"/>
        </w:rPr>
      </w:pPr>
      <w:r>
        <w:rPr>
          <w:rFonts w:ascii="Stag Sans Book" w:hAnsi="Stag Sans Book"/>
        </w:rPr>
        <w:t>The expansion also has implications on Cardrona’s summer operations, with the opportunity to grow further as New Zealand’s only mountain resort to offer a full summer of activities including mountain biking, mountain carting, dining, events and stargazing experiences.</w:t>
      </w:r>
    </w:p>
    <w:p w14:paraId="5B42B4DA" w14:textId="77777777" w:rsidR="00960C3E" w:rsidRDefault="00FF6BD5" w:rsidP="003C2AB2">
      <w:pPr>
        <w:spacing w:line="360" w:lineRule="auto"/>
        <w:rPr>
          <w:rFonts w:ascii="Stag Sans Book" w:hAnsi="Stag Sans Book"/>
        </w:rPr>
      </w:pPr>
      <w:r w:rsidRPr="00FF6BD5">
        <w:rPr>
          <w:rFonts w:ascii="Stag Sans Book" w:hAnsi="Stag Sans Book"/>
        </w:rPr>
        <w:t xml:space="preserve">All necessary approvals are now in place to commence the staged development of ski area facilities in </w:t>
      </w:r>
      <w:r w:rsidR="00960C3E" w:rsidRPr="00FF6BD5">
        <w:rPr>
          <w:rFonts w:ascii="Stag Sans Book" w:hAnsi="Stag Sans Book"/>
        </w:rPr>
        <w:t>the Soho</w:t>
      </w:r>
      <w:r w:rsidRPr="00FF6BD5">
        <w:rPr>
          <w:rFonts w:ascii="Stag Sans Book" w:hAnsi="Stag Sans Book"/>
        </w:rPr>
        <w:t xml:space="preserve"> Basin</w:t>
      </w:r>
      <w:r w:rsidR="00960C3E">
        <w:rPr>
          <w:rFonts w:ascii="Stag Sans Book" w:hAnsi="Stag Sans Book"/>
        </w:rPr>
        <w:t xml:space="preserve"> and t</w:t>
      </w:r>
      <w:r w:rsidR="00EE2864">
        <w:rPr>
          <w:rFonts w:ascii="Stag Sans Book" w:hAnsi="Stag Sans Book"/>
        </w:rPr>
        <w:t xml:space="preserve">he development of the </w:t>
      </w:r>
      <w:r w:rsidR="00960C3E">
        <w:rPr>
          <w:rFonts w:ascii="Stag Sans Book" w:hAnsi="Stag Sans Book"/>
        </w:rPr>
        <w:t>ski a</w:t>
      </w:r>
      <w:r w:rsidR="00EE2864">
        <w:rPr>
          <w:rFonts w:ascii="Stag Sans Book" w:hAnsi="Stag Sans Book"/>
        </w:rPr>
        <w:t>rea and supporting facilities is expected to begin once the current Cardrona masterplan is completed.</w:t>
      </w:r>
      <w:r w:rsidR="00960C3E">
        <w:rPr>
          <w:rFonts w:ascii="Stag Sans Book" w:hAnsi="Stag Sans Book"/>
        </w:rPr>
        <w:t xml:space="preserve"> In the meantime, cat skiing will continue to be provided for those who wish to experience the Soho Basin before commercial ski operations are developed.</w:t>
      </w:r>
    </w:p>
    <w:p w14:paraId="74F39E82" w14:textId="4B0C539E" w:rsidR="000F4FB8" w:rsidRPr="000F4FB8" w:rsidRDefault="00960C3E" w:rsidP="0082694D">
      <w:pPr>
        <w:spacing w:line="360" w:lineRule="auto"/>
        <w:rPr>
          <w:rFonts w:ascii="Stag Sans Book" w:hAnsi="Stag Sans Book"/>
        </w:rPr>
      </w:pPr>
      <w:r>
        <w:rPr>
          <w:rFonts w:ascii="Stag Sans Book" w:hAnsi="Stag Sans Book"/>
        </w:rPr>
        <w:t xml:space="preserve">For more information on Cardrona Alpine Resort, visit </w:t>
      </w:r>
      <w:hyperlink r:id="rId7" w:history="1">
        <w:r w:rsidRPr="00971ABA">
          <w:rPr>
            <w:rStyle w:val="Hyperlink"/>
            <w:rFonts w:ascii="Stag Sans Book" w:hAnsi="Stag Sans Book"/>
          </w:rPr>
          <w:t>www.cardrona.com</w:t>
        </w:r>
      </w:hyperlink>
      <w:r w:rsidR="0082694D">
        <w:rPr>
          <w:rFonts w:ascii="Stag Sans Book" w:hAnsi="Stag Sans Book"/>
        </w:rPr>
        <w:t xml:space="preserve">. </w:t>
      </w:r>
      <w:r>
        <w:rPr>
          <w:rFonts w:ascii="Stag Sans Book" w:hAnsi="Stag Sans Book"/>
        </w:rPr>
        <w:t xml:space="preserve">For more information on John Darby and the Soho Ski Area, visit </w:t>
      </w:r>
      <w:hyperlink r:id="rId8" w:history="1">
        <w:r w:rsidRPr="00971ABA">
          <w:rPr>
            <w:rStyle w:val="Hyperlink"/>
            <w:rFonts w:ascii="Stag Sans Book" w:hAnsi="Stag Sans Book"/>
          </w:rPr>
          <w:t>www.darbypartners.com</w:t>
        </w:r>
      </w:hyperlink>
      <w:r>
        <w:rPr>
          <w:rFonts w:ascii="Stag Sans Book" w:hAnsi="Stag Sans Book"/>
        </w:rPr>
        <w:t xml:space="preserve"> and </w:t>
      </w:r>
      <w:hyperlink r:id="rId9" w:history="1">
        <w:r w:rsidRPr="00971ABA">
          <w:rPr>
            <w:rStyle w:val="Hyperlink"/>
            <w:rFonts w:ascii="Stag Sans Book" w:hAnsi="Stag Sans Book"/>
          </w:rPr>
          <w:t>www.sohobasin.com</w:t>
        </w:r>
      </w:hyperlink>
      <w:r w:rsidR="0082694D">
        <w:rPr>
          <w:rStyle w:val="Hyperlink"/>
          <w:rFonts w:ascii="Stag Sans Book" w:hAnsi="Stag Sans Book"/>
        </w:rPr>
        <w:t>.</w:t>
      </w:r>
      <w:r>
        <w:rPr>
          <w:rFonts w:ascii="Stag Sans Book" w:hAnsi="Stag Sans Book"/>
        </w:rPr>
        <w:t xml:space="preserve">  </w:t>
      </w:r>
    </w:p>
    <w:p w14:paraId="2FA0C8D6" w14:textId="586CF3E8" w:rsidR="0082694D" w:rsidRPr="000F4FB8" w:rsidRDefault="00325094" w:rsidP="0082694D">
      <w:pPr>
        <w:jc w:val="center"/>
        <w:rPr>
          <w:rFonts w:ascii="Stag Sans Book" w:hAnsi="Stag Sans Book"/>
          <w:b/>
        </w:rPr>
      </w:pPr>
      <w:r w:rsidRPr="000F4FB8">
        <w:rPr>
          <w:rFonts w:ascii="Stag Sans Book" w:hAnsi="Stag Sans Book"/>
          <w:b/>
        </w:rPr>
        <w:t>END</w:t>
      </w:r>
      <w:r w:rsidR="00F03EC8" w:rsidRPr="000F4FB8">
        <w:rPr>
          <w:rFonts w:ascii="Stag Sans Book" w:hAnsi="Stag Sans Book"/>
          <w:b/>
        </w:rPr>
        <w:t>S</w:t>
      </w:r>
    </w:p>
    <w:p w14:paraId="3D965A91" w14:textId="64CF2A9E" w:rsidR="00893CEC" w:rsidRPr="000F4FB8" w:rsidRDefault="000F4FB8" w:rsidP="00325094">
      <w:pPr>
        <w:rPr>
          <w:rFonts w:ascii="Stag Sans Book" w:hAnsi="Stag Sans Book"/>
          <w:i/>
        </w:rPr>
      </w:pPr>
      <w:r>
        <w:rPr>
          <w:rFonts w:ascii="Stag Sans Book" w:hAnsi="Stag Sans Book"/>
          <w:b/>
          <w:noProof/>
          <w:lang w:val="en-GB" w:eastAsia="en-GB"/>
        </w:rPr>
        <mc:AlternateContent>
          <mc:Choice Requires="wps">
            <w:drawing>
              <wp:anchor distT="0" distB="0" distL="114300" distR="114300" simplePos="0" relativeHeight="251661824" behindDoc="0" locked="0" layoutInCell="1" allowOverlap="1" wp14:anchorId="7AA2CE08" wp14:editId="52C6F28E">
                <wp:simplePos x="0" y="0"/>
                <wp:positionH relativeFrom="column">
                  <wp:posOffset>0</wp:posOffset>
                </wp:positionH>
                <wp:positionV relativeFrom="paragraph">
                  <wp:posOffset>0</wp:posOffset>
                </wp:positionV>
                <wp:extent cx="57721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57721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E138FF" id="Straight Connector 4"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0,0" to="45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" strokecolor="black [3040]" strokeweight="1.5pt"/>
            </w:pict>
          </mc:Fallback>
        </mc:AlternateContent>
      </w:r>
    </w:p>
    <w:p w14:paraId="4C1D32F5" w14:textId="25912A7A" w:rsidR="00325094" w:rsidRPr="000F4FB8" w:rsidRDefault="003C2AB2" w:rsidP="00325094">
      <w:pPr>
        <w:rPr>
          <w:rFonts w:ascii="Stag Sans Book" w:hAnsi="Stag Sans Book"/>
          <w:i/>
        </w:rPr>
      </w:pPr>
      <w:r w:rsidRPr="000F4FB8">
        <w:rPr>
          <w:rFonts w:ascii="Stag Sans Book" w:hAnsi="Stag Sans Book"/>
          <w:i/>
        </w:rPr>
        <w:t>Media Enquiries:</w:t>
      </w:r>
    </w:p>
    <w:p w14:paraId="1738C962" w14:textId="77777777" w:rsidR="00325094" w:rsidRPr="000F4FB8" w:rsidRDefault="00325094" w:rsidP="00325094">
      <w:pPr>
        <w:spacing w:after="0" w:line="240" w:lineRule="auto"/>
        <w:rPr>
          <w:rFonts w:ascii="Stag Sans Book" w:hAnsi="Stag Sans Book"/>
        </w:rPr>
      </w:pPr>
      <w:r w:rsidRPr="000F4FB8">
        <w:rPr>
          <w:rFonts w:ascii="Stag Sans Book" w:hAnsi="Stag Sans Book"/>
        </w:rPr>
        <w:t>Bridget Legnavsky</w:t>
      </w:r>
    </w:p>
    <w:p w14:paraId="7892690C" w14:textId="77777777" w:rsidR="00325094" w:rsidRPr="000F4FB8" w:rsidRDefault="00325094" w:rsidP="00325094">
      <w:pPr>
        <w:spacing w:after="0" w:line="240" w:lineRule="auto"/>
        <w:rPr>
          <w:rFonts w:ascii="Stag Sans Book" w:hAnsi="Stag Sans Book"/>
        </w:rPr>
      </w:pPr>
      <w:r w:rsidRPr="000F4FB8">
        <w:rPr>
          <w:rFonts w:ascii="Stag Sans Book" w:hAnsi="Stag Sans Book"/>
        </w:rPr>
        <w:t>General Manager</w:t>
      </w:r>
    </w:p>
    <w:p w14:paraId="23D4F742" w14:textId="77777777" w:rsidR="00325094" w:rsidRPr="000F4FB8" w:rsidRDefault="00325094" w:rsidP="00325094">
      <w:pPr>
        <w:spacing w:after="0" w:line="240" w:lineRule="auto"/>
        <w:rPr>
          <w:rFonts w:ascii="Stag Sans Book" w:hAnsi="Stag Sans Book"/>
        </w:rPr>
      </w:pPr>
      <w:r w:rsidRPr="000F4FB8">
        <w:rPr>
          <w:rFonts w:ascii="Stag Sans Book" w:hAnsi="Stag Sans Book"/>
        </w:rPr>
        <w:t>Cardrona Alpine Resort</w:t>
      </w:r>
    </w:p>
    <w:p w14:paraId="3C1E693B" w14:textId="77777777" w:rsidR="00325094" w:rsidRPr="000F4FB8" w:rsidRDefault="0082694D" w:rsidP="00325094">
      <w:pPr>
        <w:spacing w:after="0" w:line="240" w:lineRule="auto"/>
        <w:rPr>
          <w:rFonts w:ascii="Stag Sans Book" w:hAnsi="Stag Sans Book"/>
        </w:rPr>
      </w:pPr>
      <w:hyperlink r:id="rId10" w:history="1">
        <w:r w:rsidR="00325094" w:rsidRPr="000F4FB8">
          <w:rPr>
            <w:rStyle w:val="Hyperlink"/>
            <w:rFonts w:ascii="Stag Sans Book" w:hAnsi="Stag Sans Book"/>
          </w:rPr>
          <w:t>bridget@cardrona.com</w:t>
        </w:r>
      </w:hyperlink>
    </w:p>
    <w:p w14:paraId="34EA7F54" w14:textId="376D404E" w:rsidR="003C2AB2" w:rsidRPr="0082694D" w:rsidRDefault="00325094" w:rsidP="0082694D">
      <w:pPr>
        <w:spacing w:after="0" w:line="240" w:lineRule="auto"/>
        <w:rPr>
          <w:rFonts w:ascii="Stag Sans Book" w:hAnsi="Stag Sans Book"/>
        </w:rPr>
      </w:pPr>
      <w:r w:rsidRPr="000F4FB8">
        <w:rPr>
          <w:rFonts w:ascii="Stag Sans Book" w:hAnsi="Stag Sans Book"/>
        </w:rPr>
        <w:t xml:space="preserve">Phone </w:t>
      </w:r>
      <w:r w:rsidR="000F4FB8">
        <w:rPr>
          <w:rFonts w:ascii="Stag Sans Book" w:hAnsi="Stag Sans Book"/>
          <w:lang w:val="en-GB" w:eastAsia="en-NZ"/>
        </w:rPr>
        <w:t xml:space="preserve">+64 </w:t>
      </w:r>
      <w:r w:rsidRPr="000F4FB8">
        <w:rPr>
          <w:rFonts w:ascii="Stag Sans Book" w:hAnsi="Stag Sans Book"/>
          <w:lang w:val="en-GB" w:eastAsia="en-NZ"/>
        </w:rPr>
        <w:t>27</w:t>
      </w:r>
      <w:r w:rsidR="000F4FB8">
        <w:rPr>
          <w:rFonts w:ascii="Stag Sans Book" w:hAnsi="Stag Sans Book"/>
          <w:lang w:val="en-GB" w:eastAsia="en-NZ"/>
        </w:rPr>
        <w:t xml:space="preserve"> 5</w:t>
      </w:r>
      <w:r w:rsidRPr="000F4FB8">
        <w:rPr>
          <w:rFonts w:ascii="Stag Sans Book" w:hAnsi="Stag Sans Book"/>
          <w:lang w:val="en-GB" w:eastAsia="en-NZ"/>
        </w:rPr>
        <w:t>50</w:t>
      </w:r>
      <w:r w:rsidR="000F4FB8">
        <w:rPr>
          <w:rFonts w:ascii="Stag Sans Book" w:hAnsi="Stag Sans Book"/>
          <w:lang w:val="en-GB" w:eastAsia="en-NZ"/>
        </w:rPr>
        <w:t xml:space="preserve"> 0</w:t>
      </w:r>
      <w:r w:rsidRPr="000F4FB8">
        <w:rPr>
          <w:rFonts w:ascii="Stag Sans Book" w:hAnsi="Stag Sans Book"/>
          <w:lang w:val="en-GB" w:eastAsia="en-NZ"/>
        </w:rPr>
        <w:t>818</w:t>
      </w:r>
    </w:p>
    <w:p w14:paraId="28ACACB7" w14:textId="77777777" w:rsidR="00325094" w:rsidRPr="000F4FB8" w:rsidRDefault="00325094" w:rsidP="00325094">
      <w:pPr>
        <w:spacing w:before="100" w:beforeAutospacing="1" w:after="0" w:line="240" w:lineRule="auto"/>
        <w:jc w:val="both"/>
        <w:rPr>
          <w:rFonts w:ascii="Stag Sans Book" w:hAnsi="Stag Sans Book" w:cs="Calibri"/>
          <w:b/>
          <w:color w:val="000000"/>
          <w:sz w:val="18"/>
          <w:szCs w:val="18"/>
          <w:lang w:val="en-US"/>
        </w:rPr>
      </w:pPr>
      <w:r w:rsidRPr="000F4FB8">
        <w:rPr>
          <w:rFonts w:ascii="Stag Sans Book" w:hAnsi="Stag Sans Book" w:cs="Calibri"/>
          <w:b/>
          <w:color w:val="000000"/>
          <w:sz w:val="18"/>
          <w:szCs w:val="18"/>
          <w:lang w:val="en-US"/>
        </w:rPr>
        <w:lastRenderedPageBreak/>
        <w:t>About Cardrona Alpine Resort</w:t>
      </w:r>
    </w:p>
    <w:p w14:paraId="32B74E08" w14:textId="4D1A38E9" w:rsidR="000F4FB8" w:rsidRPr="000F4FB8" w:rsidRDefault="000F4FB8" w:rsidP="000F4FB8">
      <w:pPr>
        <w:spacing w:after="0" w:line="240" w:lineRule="auto"/>
        <w:rPr>
          <w:rFonts w:ascii="Stag Sans Book" w:hAnsi="Stag Sans Book" w:cs="Calibri"/>
          <w:color w:val="000000"/>
          <w:sz w:val="18"/>
          <w:szCs w:val="18"/>
          <w:lang w:val="en-US"/>
        </w:rPr>
      </w:pPr>
      <w:r w:rsidRPr="000F4FB8">
        <w:rPr>
          <w:rFonts w:ascii="Stag Sans Book" w:hAnsi="Stag Sans Book" w:cs="Calibri"/>
          <w:color w:val="000000"/>
          <w:sz w:val="18"/>
          <w:szCs w:val="18"/>
          <w:lang w:val="en-US"/>
        </w:rPr>
        <w:t>Founded in 1980, Cardrona Alpine Resort is New Zealand’s most popular ski area, where everyone’s a VIP – from beginners &amp; families, to Olympic &amp; X Games athletes. Cardrona’s 3 vast basins are home to NZ’s first cabin-style lift – the McDougall’s Express Chondola &amp; the Southern Hemisphere’s most extensive terrain parks &amp; pipes.   Wide, open trails offer some of NZ’s best snow conditions, thanks to high altitude &amp; an innovative snow management system. Take an easy drive from Queenstown or Wanaka &amp; be welcomed with genuine Kiwi hospitality.</w:t>
      </w:r>
      <w:r w:rsidR="00EE2864">
        <w:rPr>
          <w:rFonts w:ascii="Stag Sans Book" w:hAnsi="Stag Sans Book" w:cs="Calibri"/>
          <w:color w:val="000000"/>
          <w:sz w:val="18"/>
          <w:szCs w:val="18"/>
          <w:lang w:val="en-US"/>
        </w:rPr>
        <w:t xml:space="preserve"> </w:t>
      </w:r>
      <w:proofErr w:type="spellStart"/>
      <w:r w:rsidR="00EE2864">
        <w:rPr>
          <w:rFonts w:ascii="Stag Sans Book" w:hAnsi="Stag Sans Book" w:cs="Calibri"/>
          <w:color w:val="000000"/>
          <w:sz w:val="18"/>
          <w:szCs w:val="18"/>
          <w:lang w:val="en-US"/>
        </w:rPr>
        <w:t>Cardrona</w:t>
      </w:r>
      <w:proofErr w:type="spellEnd"/>
      <w:r w:rsidR="00EE2864">
        <w:rPr>
          <w:rFonts w:ascii="Stag Sans Book" w:hAnsi="Stag Sans Book" w:cs="Calibri"/>
          <w:color w:val="000000"/>
          <w:sz w:val="18"/>
          <w:szCs w:val="18"/>
          <w:lang w:val="en-US"/>
        </w:rPr>
        <w:t xml:space="preserve"> holds </w:t>
      </w:r>
      <w:proofErr w:type="spellStart"/>
      <w:r w:rsidR="00EE2864">
        <w:rPr>
          <w:rFonts w:ascii="Stag Sans Book" w:hAnsi="Stag Sans Book" w:cs="Calibri"/>
          <w:color w:val="000000"/>
          <w:sz w:val="18"/>
          <w:szCs w:val="18"/>
          <w:lang w:val="en-US"/>
        </w:rPr>
        <w:t>Qualmark</w:t>
      </w:r>
      <w:proofErr w:type="spellEnd"/>
      <w:r w:rsidR="00EE2864">
        <w:rPr>
          <w:rFonts w:ascii="Stag Sans Book" w:hAnsi="Stag Sans Book" w:cs="Calibri"/>
          <w:color w:val="000000"/>
          <w:sz w:val="18"/>
          <w:szCs w:val="18"/>
          <w:lang w:val="en-US"/>
        </w:rPr>
        <w:t xml:space="preserve"> Gold for the resort &amp; Gold 3+ stars for its apartments, </w:t>
      </w:r>
      <w:proofErr w:type="spellStart"/>
      <w:r w:rsidR="00EE2864">
        <w:rPr>
          <w:rFonts w:ascii="Stag Sans Book" w:hAnsi="Stag Sans Book" w:cs="Calibri"/>
          <w:color w:val="000000"/>
          <w:sz w:val="18"/>
          <w:szCs w:val="18"/>
          <w:lang w:val="en-US"/>
        </w:rPr>
        <w:t>recognised</w:t>
      </w:r>
      <w:proofErr w:type="spellEnd"/>
      <w:r w:rsidR="00EE2864">
        <w:rPr>
          <w:rFonts w:ascii="Stag Sans Book" w:hAnsi="Stag Sans Book" w:cs="Calibri"/>
          <w:color w:val="000000"/>
          <w:sz w:val="18"/>
          <w:szCs w:val="18"/>
          <w:lang w:val="en-US"/>
        </w:rPr>
        <w:t xml:space="preserve"> as one of the best sustainable tourism businesses in New Zealand.</w:t>
      </w:r>
    </w:p>
    <w:p w14:paraId="3D3944ED" w14:textId="77777777" w:rsidR="000F4FB8" w:rsidRPr="000F4FB8" w:rsidRDefault="000F4FB8" w:rsidP="000F4FB8">
      <w:pPr>
        <w:spacing w:after="0" w:line="240" w:lineRule="auto"/>
        <w:rPr>
          <w:rFonts w:ascii="Stag Sans Book" w:hAnsi="Stag Sans Book" w:cs="Calibri"/>
          <w:color w:val="000000"/>
          <w:sz w:val="18"/>
          <w:szCs w:val="18"/>
          <w:lang w:val="en-US"/>
        </w:rPr>
      </w:pPr>
    </w:p>
    <w:p w14:paraId="036AB596" w14:textId="5915FE87" w:rsidR="003123FE" w:rsidRPr="000F4FB8" w:rsidRDefault="000F4FB8" w:rsidP="000F4FB8">
      <w:pPr>
        <w:spacing w:after="0" w:line="240" w:lineRule="auto"/>
        <w:rPr>
          <w:rFonts w:ascii="Stag Sans Book" w:hAnsi="Stag Sans Book" w:cs="Calibri"/>
          <w:color w:val="000000"/>
          <w:sz w:val="18"/>
          <w:szCs w:val="18"/>
          <w:lang w:val="en-US"/>
        </w:rPr>
      </w:pPr>
      <w:r w:rsidRPr="000F4FB8">
        <w:rPr>
          <w:rFonts w:ascii="Stag Sans Book" w:hAnsi="Stag Sans Book" w:cs="Calibri"/>
          <w:color w:val="000000"/>
          <w:sz w:val="18"/>
          <w:szCs w:val="18"/>
          <w:lang w:val="en-US"/>
        </w:rPr>
        <w:t>In the summer months Cardrona is open for mountain biking, carting, conferences &amp; other alpine adventure activities. Cardrona is a wholly-owned subsidiary of Real Journeys Ltd.</w:t>
      </w:r>
    </w:p>
    <w:sectPr w:rsidR="003123FE" w:rsidRPr="000F4FB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embedRegular r:id="rId1" w:fontKey="{626D3DD3-04FF-4109-82F5-99ED448109BF}"/>
  </w:font>
  <w:font w:name="Stag Sans Book">
    <w:panose1 w:val="020B0503040000020004"/>
    <w:charset w:val="00"/>
    <w:family w:val="swiss"/>
    <w:notTrueType/>
    <w:pitch w:val="variable"/>
    <w:sig w:usb0="00000087" w:usb1="00000000"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2" w:fontKey="{67AF4EE3-5C06-4517-A021-7EB7004E1C11}"/>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FB0328"/>
    <w:multiLevelType w:val="hybridMultilevel"/>
    <w:tmpl w:val="E52C8546"/>
    <w:lvl w:ilvl="0" w:tplc="BE3EFABA">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76832FB"/>
    <w:multiLevelType w:val="hybridMultilevel"/>
    <w:tmpl w:val="64602794"/>
    <w:lvl w:ilvl="0" w:tplc="BE3EFABA">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E7241C1"/>
    <w:multiLevelType w:val="hybridMultilevel"/>
    <w:tmpl w:val="41C6A59A"/>
    <w:lvl w:ilvl="0" w:tplc="DF348EC2">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2BB67FE"/>
    <w:multiLevelType w:val="hybridMultilevel"/>
    <w:tmpl w:val="8F7AAE9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3C6A5D2F"/>
    <w:multiLevelType w:val="hybridMultilevel"/>
    <w:tmpl w:val="4948DD86"/>
    <w:lvl w:ilvl="0" w:tplc="BE3EFABA">
      <w:numFmt w:val="bullet"/>
      <w:lvlText w:val="•"/>
      <w:lvlJc w:val="left"/>
      <w:pPr>
        <w:ind w:left="1080" w:hanging="72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55252CFB"/>
    <w:multiLevelType w:val="hybridMultilevel"/>
    <w:tmpl w:val="C34239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61135123"/>
    <w:multiLevelType w:val="hybridMultilevel"/>
    <w:tmpl w:val="40A66D6C"/>
    <w:lvl w:ilvl="0" w:tplc="E7AC42BA">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796C0920"/>
    <w:multiLevelType w:val="hybridMultilevel"/>
    <w:tmpl w:val="4A981380"/>
    <w:lvl w:ilvl="0" w:tplc="BE3EFABA">
      <w:numFmt w:val="bullet"/>
      <w:lvlText w:val="•"/>
      <w:lvlJc w:val="left"/>
      <w:pPr>
        <w:ind w:left="1440" w:hanging="720"/>
      </w:pPr>
      <w:rPr>
        <w:rFonts w:ascii="Calibri" w:eastAsiaTheme="minorHAnsi" w:hAnsi="Calibri" w:cstheme="minorBid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num w:numId="1">
    <w:abstractNumId w:val="6"/>
  </w:num>
  <w:num w:numId="2">
    <w:abstractNumId w:val="2"/>
  </w:num>
  <w:num w:numId="3">
    <w:abstractNumId w:val="3"/>
  </w:num>
  <w:num w:numId="4">
    <w:abstractNumId w:val="5"/>
  </w:num>
  <w:num w:numId="5">
    <w:abstractNumId w:val="4"/>
  </w:num>
  <w:num w:numId="6">
    <w:abstractNumId w:val="7"/>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893"/>
    <w:rsid w:val="000022D7"/>
    <w:rsid w:val="000025C8"/>
    <w:rsid w:val="0000582B"/>
    <w:rsid w:val="00014E6B"/>
    <w:rsid w:val="00020A4C"/>
    <w:rsid w:val="00024696"/>
    <w:rsid w:val="00043976"/>
    <w:rsid w:val="00052EB3"/>
    <w:rsid w:val="0005405A"/>
    <w:rsid w:val="00062972"/>
    <w:rsid w:val="00076F41"/>
    <w:rsid w:val="000974E1"/>
    <w:rsid w:val="000A7329"/>
    <w:rsid w:val="000B003E"/>
    <w:rsid w:val="000B5185"/>
    <w:rsid w:val="000C1CD6"/>
    <w:rsid w:val="000C3C99"/>
    <w:rsid w:val="000C5A24"/>
    <w:rsid w:val="000D5699"/>
    <w:rsid w:val="000F3834"/>
    <w:rsid w:val="000F4FB8"/>
    <w:rsid w:val="00115BEA"/>
    <w:rsid w:val="00131BE1"/>
    <w:rsid w:val="00154509"/>
    <w:rsid w:val="00163191"/>
    <w:rsid w:val="00181D39"/>
    <w:rsid w:val="00182A1B"/>
    <w:rsid w:val="00183074"/>
    <w:rsid w:val="00184513"/>
    <w:rsid w:val="00184BF9"/>
    <w:rsid w:val="00187CEE"/>
    <w:rsid w:val="001A1054"/>
    <w:rsid w:val="001B1BCC"/>
    <w:rsid w:val="001C513E"/>
    <w:rsid w:val="001D45A8"/>
    <w:rsid w:val="001F162C"/>
    <w:rsid w:val="001F3942"/>
    <w:rsid w:val="00220BFD"/>
    <w:rsid w:val="00224DFA"/>
    <w:rsid w:val="00226B46"/>
    <w:rsid w:val="00230C6A"/>
    <w:rsid w:val="0023793D"/>
    <w:rsid w:val="00241A3B"/>
    <w:rsid w:val="00245687"/>
    <w:rsid w:val="00251637"/>
    <w:rsid w:val="00255707"/>
    <w:rsid w:val="0026026E"/>
    <w:rsid w:val="002718D5"/>
    <w:rsid w:val="00286DFF"/>
    <w:rsid w:val="0028706F"/>
    <w:rsid w:val="00294EB7"/>
    <w:rsid w:val="002A19A1"/>
    <w:rsid w:val="002B171D"/>
    <w:rsid w:val="003123FE"/>
    <w:rsid w:val="0032008B"/>
    <w:rsid w:val="00323D7B"/>
    <w:rsid w:val="00325094"/>
    <w:rsid w:val="00327AFC"/>
    <w:rsid w:val="00341BF1"/>
    <w:rsid w:val="003469D1"/>
    <w:rsid w:val="003626DD"/>
    <w:rsid w:val="00392ECA"/>
    <w:rsid w:val="003B218E"/>
    <w:rsid w:val="003B4BC7"/>
    <w:rsid w:val="003C2AB2"/>
    <w:rsid w:val="003C65E2"/>
    <w:rsid w:val="003C7FF3"/>
    <w:rsid w:val="003F309D"/>
    <w:rsid w:val="00404BB3"/>
    <w:rsid w:val="00415E41"/>
    <w:rsid w:val="004161D8"/>
    <w:rsid w:val="004164BA"/>
    <w:rsid w:val="00417991"/>
    <w:rsid w:val="00455C15"/>
    <w:rsid w:val="00473F4E"/>
    <w:rsid w:val="00475E24"/>
    <w:rsid w:val="00484005"/>
    <w:rsid w:val="004905BF"/>
    <w:rsid w:val="00491466"/>
    <w:rsid w:val="00493D61"/>
    <w:rsid w:val="004B22A7"/>
    <w:rsid w:val="004C5709"/>
    <w:rsid w:val="004D17F0"/>
    <w:rsid w:val="004E34F6"/>
    <w:rsid w:val="004E5F89"/>
    <w:rsid w:val="004F4FB5"/>
    <w:rsid w:val="00503F44"/>
    <w:rsid w:val="00507401"/>
    <w:rsid w:val="0051144D"/>
    <w:rsid w:val="00522818"/>
    <w:rsid w:val="0054253D"/>
    <w:rsid w:val="00551A35"/>
    <w:rsid w:val="005576BD"/>
    <w:rsid w:val="00561A3B"/>
    <w:rsid w:val="00567AF0"/>
    <w:rsid w:val="00572E2D"/>
    <w:rsid w:val="00575E3D"/>
    <w:rsid w:val="005841F2"/>
    <w:rsid w:val="00591768"/>
    <w:rsid w:val="005A08B2"/>
    <w:rsid w:val="005A566B"/>
    <w:rsid w:val="005A7860"/>
    <w:rsid w:val="005C249E"/>
    <w:rsid w:val="005C43DD"/>
    <w:rsid w:val="005C4DB5"/>
    <w:rsid w:val="005C5CBE"/>
    <w:rsid w:val="005D65F5"/>
    <w:rsid w:val="005E34BC"/>
    <w:rsid w:val="005F06BE"/>
    <w:rsid w:val="005F1084"/>
    <w:rsid w:val="005F4BE2"/>
    <w:rsid w:val="0061500D"/>
    <w:rsid w:val="006176B7"/>
    <w:rsid w:val="00622B4D"/>
    <w:rsid w:val="00633743"/>
    <w:rsid w:val="006611D2"/>
    <w:rsid w:val="0066627D"/>
    <w:rsid w:val="006676D4"/>
    <w:rsid w:val="00674C2D"/>
    <w:rsid w:val="0069350F"/>
    <w:rsid w:val="00693CA8"/>
    <w:rsid w:val="00696B5D"/>
    <w:rsid w:val="006B2293"/>
    <w:rsid w:val="006B6E7E"/>
    <w:rsid w:val="006C040A"/>
    <w:rsid w:val="006E7781"/>
    <w:rsid w:val="006F661C"/>
    <w:rsid w:val="006F7D18"/>
    <w:rsid w:val="00713FF8"/>
    <w:rsid w:val="007227CA"/>
    <w:rsid w:val="00724EC3"/>
    <w:rsid w:val="007307C5"/>
    <w:rsid w:val="00736013"/>
    <w:rsid w:val="007427E5"/>
    <w:rsid w:val="00756ECC"/>
    <w:rsid w:val="00793285"/>
    <w:rsid w:val="00795225"/>
    <w:rsid w:val="007A56A9"/>
    <w:rsid w:val="007B5BFF"/>
    <w:rsid w:val="007B5D31"/>
    <w:rsid w:val="007B5EDD"/>
    <w:rsid w:val="007B7E1A"/>
    <w:rsid w:val="007C2923"/>
    <w:rsid w:val="007C371F"/>
    <w:rsid w:val="007C57CC"/>
    <w:rsid w:val="007D0D41"/>
    <w:rsid w:val="007E04C3"/>
    <w:rsid w:val="007E25D7"/>
    <w:rsid w:val="007E2A61"/>
    <w:rsid w:val="007E2C9C"/>
    <w:rsid w:val="007F11B6"/>
    <w:rsid w:val="007F4BB2"/>
    <w:rsid w:val="007F5692"/>
    <w:rsid w:val="007F5967"/>
    <w:rsid w:val="007F625A"/>
    <w:rsid w:val="00800CCE"/>
    <w:rsid w:val="00817986"/>
    <w:rsid w:val="0082694D"/>
    <w:rsid w:val="00830EDF"/>
    <w:rsid w:val="00833ECB"/>
    <w:rsid w:val="00834B88"/>
    <w:rsid w:val="00835FFC"/>
    <w:rsid w:val="00840F9F"/>
    <w:rsid w:val="00847222"/>
    <w:rsid w:val="008475FB"/>
    <w:rsid w:val="0085580E"/>
    <w:rsid w:val="00857C27"/>
    <w:rsid w:val="00863AE5"/>
    <w:rsid w:val="0087495E"/>
    <w:rsid w:val="0087735E"/>
    <w:rsid w:val="00881C62"/>
    <w:rsid w:val="00893CEC"/>
    <w:rsid w:val="008A288B"/>
    <w:rsid w:val="008B027C"/>
    <w:rsid w:val="008C7938"/>
    <w:rsid w:val="008D0AB7"/>
    <w:rsid w:val="008E59E7"/>
    <w:rsid w:val="008F1E8B"/>
    <w:rsid w:val="0091011E"/>
    <w:rsid w:val="009122A2"/>
    <w:rsid w:val="0092456F"/>
    <w:rsid w:val="00935DD3"/>
    <w:rsid w:val="009417EC"/>
    <w:rsid w:val="009421DC"/>
    <w:rsid w:val="009423B4"/>
    <w:rsid w:val="009532CF"/>
    <w:rsid w:val="00960C3E"/>
    <w:rsid w:val="009653A6"/>
    <w:rsid w:val="00967490"/>
    <w:rsid w:val="00971438"/>
    <w:rsid w:val="00981102"/>
    <w:rsid w:val="00981C7E"/>
    <w:rsid w:val="0098364A"/>
    <w:rsid w:val="009858E4"/>
    <w:rsid w:val="009A1969"/>
    <w:rsid w:val="009A5074"/>
    <w:rsid w:val="009B222F"/>
    <w:rsid w:val="009B31F0"/>
    <w:rsid w:val="009B3A5A"/>
    <w:rsid w:val="009B577D"/>
    <w:rsid w:val="009C0F78"/>
    <w:rsid w:val="009C2BA7"/>
    <w:rsid w:val="00A00275"/>
    <w:rsid w:val="00A0294D"/>
    <w:rsid w:val="00A04D24"/>
    <w:rsid w:val="00A2246A"/>
    <w:rsid w:val="00A233D3"/>
    <w:rsid w:val="00A24487"/>
    <w:rsid w:val="00A24F92"/>
    <w:rsid w:val="00A3099F"/>
    <w:rsid w:val="00A31B16"/>
    <w:rsid w:val="00A57410"/>
    <w:rsid w:val="00A61C01"/>
    <w:rsid w:val="00A653C5"/>
    <w:rsid w:val="00A76A58"/>
    <w:rsid w:val="00A82740"/>
    <w:rsid w:val="00A859EA"/>
    <w:rsid w:val="00A8714B"/>
    <w:rsid w:val="00A976BF"/>
    <w:rsid w:val="00AA06E7"/>
    <w:rsid w:val="00AA4E9E"/>
    <w:rsid w:val="00AB3393"/>
    <w:rsid w:val="00AB6EAB"/>
    <w:rsid w:val="00AC1F45"/>
    <w:rsid w:val="00AC399F"/>
    <w:rsid w:val="00AD0A27"/>
    <w:rsid w:val="00AD0BE4"/>
    <w:rsid w:val="00AF17CA"/>
    <w:rsid w:val="00AF559E"/>
    <w:rsid w:val="00AF604E"/>
    <w:rsid w:val="00AF7F83"/>
    <w:rsid w:val="00B0502B"/>
    <w:rsid w:val="00B101C0"/>
    <w:rsid w:val="00B20410"/>
    <w:rsid w:val="00B26541"/>
    <w:rsid w:val="00B269E6"/>
    <w:rsid w:val="00B34824"/>
    <w:rsid w:val="00B4188E"/>
    <w:rsid w:val="00B8527F"/>
    <w:rsid w:val="00B862B8"/>
    <w:rsid w:val="00B9180E"/>
    <w:rsid w:val="00B91C2C"/>
    <w:rsid w:val="00B94FE2"/>
    <w:rsid w:val="00B97537"/>
    <w:rsid w:val="00BA50C6"/>
    <w:rsid w:val="00BC0010"/>
    <w:rsid w:val="00BC706C"/>
    <w:rsid w:val="00C060C4"/>
    <w:rsid w:val="00C10C31"/>
    <w:rsid w:val="00C21F0A"/>
    <w:rsid w:val="00C43601"/>
    <w:rsid w:val="00C45893"/>
    <w:rsid w:val="00C45906"/>
    <w:rsid w:val="00C45DE5"/>
    <w:rsid w:val="00C51DD8"/>
    <w:rsid w:val="00C56BD9"/>
    <w:rsid w:val="00C574EF"/>
    <w:rsid w:val="00C61790"/>
    <w:rsid w:val="00C67760"/>
    <w:rsid w:val="00C7113A"/>
    <w:rsid w:val="00C72EE6"/>
    <w:rsid w:val="00C80DF9"/>
    <w:rsid w:val="00C812E2"/>
    <w:rsid w:val="00C84AFC"/>
    <w:rsid w:val="00CA3525"/>
    <w:rsid w:val="00CA4920"/>
    <w:rsid w:val="00CA7D35"/>
    <w:rsid w:val="00CD493E"/>
    <w:rsid w:val="00CD642C"/>
    <w:rsid w:val="00CD6CCE"/>
    <w:rsid w:val="00CE4DE7"/>
    <w:rsid w:val="00CE5E1E"/>
    <w:rsid w:val="00CF06E4"/>
    <w:rsid w:val="00CF22C3"/>
    <w:rsid w:val="00CF3247"/>
    <w:rsid w:val="00D102A9"/>
    <w:rsid w:val="00D13F1E"/>
    <w:rsid w:val="00D156E7"/>
    <w:rsid w:val="00D16DA2"/>
    <w:rsid w:val="00D237B6"/>
    <w:rsid w:val="00D31D10"/>
    <w:rsid w:val="00D33082"/>
    <w:rsid w:val="00D37B13"/>
    <w:rsid w:val="00D60797"/>
    <w:rsid w:val="00D7468E"/>
    <w:rsid w:val="00D8466F"/>
    <w:rsid w:val="00D8570E"/>
    <w:rsid w:val="00D8616F"/>
    <w:rsid w:val="00D94F3C"/>
    <w:rsid w:val="00D95FBC"/>
    <w:rsid w:val="00DB35D8"/>
    <w:rsid w:val="00DB76D3"/>
    <w:rsid w:val="00DC3655"/>
    <w:rsid w:val="00DC490A"/>
    <w:rsid w:val="00DC571D"/>
    <w:rsid w:val="00DC7E8F"/>
    <w:rsid w:val="00DD74A4"/>
    <w:rsid w:val="00DE0C65"/>
    <w:rsid w:val="00DE5D16"/>
    <w:rsid w:val="00DF49BB"/>
    <w:rsid w:val="00E12D62"/>
    <w:rsid w:val="00E323EF"/>
    <w:rsid w:val="00E35625"/>
    <w:rsid w:val="00E36199"/>
    <w:rsid w:val="00E36264"/>
    <w:rsid w:val="00E370AE"/>
    <w:rsid w:val="00E417BE"/>
    <w:rsid w:val="00E45846"/>
    <w:rsid w:val="00E51E60"/>
    <w:rsid w:val="00E64435"/>
    <w:rsid w:val="00E70D11"/>
    <w:rsid w:val="00E7396E"/>
    <w:rsid w:val="00E76C77"/>
    <w:rsid w:val="00E9272F"/>
    <w:rsid w:val="00E9467F"/>
    <w:rsid w:val="00E94A2C"/>
    <w:rsid w:val="00EA4193"/>
    <w:rsid w:val="00EA63D6"/>
    <w:rsid w:val="00EE2864"/>
    <w:rsid w:val="00EF0823"/>
    <w:rsid w:val="00F03EC8"/>
    <w:rsid w:val="00F1282C"/>
    <w:rsid w:val="00F1643F"/>
    <w:rsid w:val="00F2649C"/>
    <w:rsid w:val="00F441C8"/>
    <w:rsid w:val="00F57134"/>
    <w:rsid w:val="00F61E30"/>
    <w:rsid w:val="00F629C5"/>
    <w:rsid w:val="00F65235"/>
    <w:rsid w:val="00F700CC"/>
    <w:rsid w:val="00F75D08"/>
    <w:rsid w:val="00F9005E"/>
    <w:rsid w:val="00FB7779"/>
    <w:rsid w:val="00FC4741"/>
    <w:rsid w:val="00FD1517"/>
    <w:rsid w:val="00FF6BD5"/>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F507FF"/>
  <w15:docId w15:val="{021CA184-B199-41B1-9266-44712FD99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5893"/>
  </w:style>
  <w:style w:type="paragraph" w:styleId="Heading1">
    <w:name w:val="heading 1"/>
    <w:basedOn w:val="Normal"/>
    <w:next w:val="Normal"/>
    <w:link w:val="Heading1Char"/>
    <w:uiPriority w:val="9"/>
    <w:qFormat/>
    <w:rsid w:val="000F4FB8"/>
    <w:pPr>
      <w:keepNext/>
      <w:keepLines/>
      <w:spacing w:before="240" w:after="0"/>
      <w:outlineLvl w:val="0"/>
    </w:pPr>
    <w:rPr>
      <w:rFonts w:asciiTheme="majorHAnsi" w:eastAsiaTheme="majorEastAsia" w:hAnsiTheme="majorHAnsi" w:cstheme="majorBidi"/>
      <w:color w:val="5D1217" w:themeColor="accent1" w:themeShade="BF"/>
      <w:sz w:val="32"/>
      <w:szCs w:val="32"/>
    </w:rPr>
  </w:style>
  <w:style w:type="paragraph" w:styleId="Heading2">
    <w:name w:val="heading 2"/>
    <w:basedOn w:val="Normal"/>
    <w:next w:val="Normal"/>
    <w:link w:val="Heading2Char"/>
    <w:uiPriority w:val="9"/>
    <w:unhideWhenUsed/>
    <w:qFormat/>
    <w:rsid w:val="000F4FB8"/>
    <w:pPr>
      <w:keepNext/>
      <w:keepLines/>
      <w:spacing w:before="40" w:after="0"/>
      <w:outlineLvl w:val="1"/>
    </w:pPr>
    <w:rPr>
      <w:rFonts w:asciiTheme="majorHAnsi" w:eastAsiaTheme="majorEastAsia" w:hAnsiTheme="majorHAnsi" w:cstheme="majorBidi"/>
      <w:color w:val="5D1217"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23FE"/>
    <w:rPr>
      <w:color w:val="7D1920" w:themeColor="hyperlink"/>
      <w:u w:val="single"/>
    </w:rPr>
  </w:style>
  <w:style w:type="paragraph" w:styleId="BalloonText">
    <w:name w:val="Balloon Text"/>
    <w:basedOn w:val="Normal"/>
    <w:link w:val="BalloonTextChar"/>
    <w:uiPriority w:val="99"/>
    <w:semiHidden/>
    <w:unhideWhenUsed/>
    <w:rsid w:val="003123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23FE"/>
    <w:rPr>
      <w:rFonts w:ascii="Tahoma" w:hAnsi="Tahoma" w:cs="Tahoma"/>
      <w:sz w:val="16"/>
      <w:szCs w:val="16"/>
    </w:rPr>
  </w:style>
  <w:style w:type="paragraph" w:customStyle="1" w:styleId="Default">
    <w:name w:val="Default"/>
    <w:rsid w:val="00AA06E7"/>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8475FB"/>
    <w:pPr>
      <w:ind w:left="720"/>
      <w:contextualSpacing/>
    </w:pPr>
  </w:style>
  <w:style w:type="character" w:styleId="FollowedHyperlink">
    <w:name w:val="FollowedHyperlink"/>
    <w:basedOn w:val="DefaultParagraphFont"/>
    <w:uiPriority w:val="99"/>
    <w:semiHidden/>
    <w:unhideWhenUsed/>
    <w:rsid w:val="006F7D18"/>
    <w:rPr>
      <w:color w:val="7D1920" w:themeColor="followedHyperlink"/>
      <w:u w:val="single"/>
    </w:rPr>
  </w:style>
  <w:style w:type="character" w:customStyle="1" w:styleId="Heading1Char">
    <w:name w:val="Heading 1 Char"/>
    <w:basedOn w:val="DefaultParagraphFont"/>
    <w:link w:val="Heading1"/>
    <w:uiPriority w:val="9"/>
    <w:rsid w:val="000F4FB8"/>
    <w:rPr>
      <w:rFonts w:asciiTheme="majorHAnsi" w:eastAsiaTheme="majorEastAsia" w:hAnsiTheme="majorHAnsi" w:cstheme="majorBidi"/>
      <w:color w:val="5D1217" w:themeColor="accent1" w:themeShade="BF"/>
      <w:sz w:val="32"/>
      <w:szCs w:val="32"/>
    </w:rPr>
  </w:style>
  <w:style w:type="character" w:customStyle="1" w:styleId="Heading2Char">
    <w:name w:val="Heading 2 Char"/>
    <w:basedOn w:val="DefaultParagraphFont"/>
    <w:link w:val="Heading2"/>
    <w:uiPriority w:val="9"/>
    <w:rsid w:val="000F4FB8"/>
    <w:rPr>
      <w:rFonts w:asciiTheme="majorHAnsi" w:eastAsiaTheme="majorEastAsia" w:hAnsiTheme="majorHAnsi" w:cstheme="majorBidi"/>
      <w:color w:val="5D1217" w:themeColor="accent1" w:themeShade="BF"/>
      <w:sz w:val="26"/>
      <w:szCs w:val="26"/>
    </w:rPr>
  </w:style>
  <w:style w:type="character" w:styleId="UnresolvedMention">
    <w:name w:val="Unresolved Mention"/>
    <w:basedOn w:val="DefaultParagraphFont"/>
    <w:uiPriority w:val="99"/>
    <w:semiHidden/>
    <w:unhideWhenUsed/>
    <w:rsid w:val="00EE286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883644">
      <w:bodyDiv w:val="1"/>
      <w:marLeft w:val="0"/>
      <w:marRight w:val="0"/>
      <w:marTop w:val="0"/>
      <w:marBottom w:val="0"/>
      <w:divBdr>
        <w:top w:val="none" w:sz="0" w:space="0" w:color="auto"/>
        <w:left w:val="none" w:sz="0" w:space="0" w:color="auto"/>
        <w:bottom w:val="none" w:sz="0" w:space="0" w:color="auto"/>
        <w:right w:val="none" w:sz="0" w:space="0" w:color="auto"/>
      </w:divBdr>
    </w:div>
    <w:div w:id="1701399497">
      <w:bodyDiv w:val="1"/>
      <w:marLeft w:val="0"/>
      <w:marRight w:val="0"/>
      <w:marTop w:val="0"/>
      <w:marBottom w:val="0"/>
      <w:divBdr>
        <w:top w:val="none" w:sz="0" w:space="0" w:color="auto"/>
        <w:left w:val="none" w:sz="0" w:space="0" w:color="auto"/>
        <w:bottom w:val="none" w:sz="0" w:space="0" w:color="auto"/>
        <w:right w:val="none" w:sz="0" w:space="0" w:color="auto"/>
      </w:divBdr>
    </w:div>
    <w:div w:id="2079668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rbypartners.com" TargetMode="External"/><Relationship Id="rId3" Type="http://schemas.openxmlformats.org/officeDocument/2006/relationships/settings" Target="settings.xml"/><Relationship Id="rId7" Type="http://schemas.openxmlformats.org/officeDocument/2006/relationships/hyperlink" Target="http://www.cardrona.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bridget@cardrona.com" TargetMode="External"/><Relationship Id="rId4" Type="http://schemas.openxmlformats.org/officeDocument/2006/relationships/webSettings" Target="webSettings.xml"/><Relationship Id="rId9" Type="http://schemas.openxmlformats.org/officeDocument/2006/relationships/hyperlink" Target="http://www.sohobasin.com"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ardrona">
      <a:dk1>
        <a:sysClr val="windowText" lastClr="000000"/>
      </a:dk1>
      <a:lt1>
        <a:sysClr val="window" lastClr="FFFFFF"/>
      </a:lt1>
      <a:dk2>
        <a:srgbClr val="000000"/>
      </a:dk2>
      <a:lt2>
        <a:srgbClr val="EEECE1"/>
      </a:lt2>
      <a:accent1>
        <a:srgbClr val="7D1920"/>
      </a:accent1>
      <a:accent2>
        <a:srgbClr val="7D1920"/>
      </a:accent2>
      <a:accent3>
        <a:srgbClr val="7D1920"/>
      </a:accent3>
      <a:accent4>
        <a:srgbClr val="7D1920"/>
      </a:accent4>
      <a:accent5>
        <a:srgbClr val="7D1920"/>
      </a:accent5>
      <a:accent6>
        <a:srgbClr val="7D1920"/>
      </a:accent6>
      <a:hlink>
        <a:srgbClr val="7D1920"/>
      </a:hlink>
      <a:folHlink>
        <a:srgbClr val="7D1920"/>
      </a:folHlink>
    </a:clrScheme>
    <a:fontScheme name="Stag">
      <a:majorFont>
        <a:latin typeface="Stag Sans Book"/>
        <a:ea typeface=""/>
        <a:cs typeface=""/>
      </a:majorFont>
      <a:minorFont>
        <a:latin typeface="Stag Sans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760</Words>
  <Characters>4335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Nadia</dc:creator>
  <cp:lastModifiedBy>Jen Houltham</cp:lastModifiedBy>
  <cp:revision>2</cp:revision>
  <cp:lastPrinted>2018-07-11T04:19:00Z</cp:lastPrinted>
  <dcterms:created xsi:type="dcterms:W3CDTF">2018-07-11T09:12:00Z</dcterms:created>
  <dcterms:modified xsi:type="dcterms:W3CDTF">2018-07-11T09:12:00Z</dcterms:modified>
</cp:coreProperties>
</file>